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94" w:rsidRPr="002A1EDA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lang w:val="ru-RU"/>
        </w:rPr>
      </w:pPr>
      <w:bookmarkStart w:id="0" w:name="_GoBack"/>
      <w:bookmarkEnd w:id="0"/>
      <w:r w:rsidRPr="002A1EDA">
        <w:rPr>
          <w:lang w:val="ru-RU"/>
        </w:rPr>
        <w:t>Кут Хуми</w:t>
      </w:r>
    </w:p>
    <w:p w:rsidR="00DF1D94" w:rsidRPr="002A1EDA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  <w:r w:rsidRPr="002A1EDA">
        <w:rPr>
          <w:lang w:val="ru-RU"/>
        </w:rPr>
        <w:t>Кузьмина Юлия</w:t>
      </w:r>
    </w:p>
    <w:p w:rsidR="00DF1D94" w:rsidRPr="002A1EDA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</w:p>
    <w:p w:rsidR="00DF1D94" w:rsidRPr="002A1EDA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b/>
          <w:sz w:val="48"/>
          <w:szCs w:val="48"/>
          <w:lang w:val="ru-RU"/>
        </w:rPr>
      </w:pPr>
      <w:r w:rsidRPr="002A1EDA">
        <w:rPr>
          <w:b/>
          <w:sz w:val="48"/>
          <w:szCs w:val="48"/>
          <w:lang w:val="ru-RU"/>
        </w:rPr>
        <w:t>Учение Синтеза</w:t>
      </w:r>
    </w:p>
    <w:p w:rsidR="00DF1D94" w:rsidRPr="00995C96" w:rsidRDefault="00301C93" w:rsidP="002A1ED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>
            <wp:extent cx="1657350" cy="15811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94" w:rsidRPr="00995C96" w:rsidRDefault="00DF1D94" w:rsidP="002A1EDA">
      <w:pPr>
        <w:spacing w:line="240" w:lineRule="auto"/>
        <w:rPr>
          <w:rFonts w:ascii="Times New Roman" w:hAnsi="Times New Roman"/>
        </w:rPr>
      </w:pPr>
    </w:p>
    <w:p w:rsidR="00DF1D94" w:rsidRDefault="00DF1D94" w:rsidP="0081443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Второй курс </w:t>
      </w:r>
    </w:p>
    <w:p w:rsidR="00DF1D94" w:rsidRDefault="00DF1D94" w:rsidP="0081443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Синтез</w:t>
      </w:r>
      <w:r>
        <w:rPr>
          <w:b/>
          <w:sz w:val="36"/>
          <w:szCs w:val="36"/>
          <w:lang w:val="ru-RU"/>
        </w:rPr>
        <w:t xml:space="preserve"> Служащего </w:t>
      </w:r>
      <w:r w:rsidRPr="002A1EDA">
        <w:rPr>
          <w:b/>
          <w:sz w:val="36"/>
          <w:szCs w:val="36"/>
          <w:lang w:val="ru-RU"/>
        </w:rPr>
        <w:t>Изначально Вышестоящего Отца</w:t>
      </w:r>
      <w:r>
        <w:rPr>
          <w:b/>
          <w:sz w:val="36"/>
          <w:szCs w:val="36"/>
          <w:lang w:val="ru-RU"/>
        </w:rPr>
        <w:t xml:space="preserve"> </w:t>
      </w:r>
    </w:p>
    <w:p w:rsidR="00DF1D94" w:rsidRDefault="00DF1D94" w:rsidP="0081443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 Изначально Вышестоящей Метагалактике</w:t>
      </w:r>
    </w:p>
    <w:p w:rsidR="00DF1D94" w:rsidRPr="00CB4D2F" w:rsidRDefault="00DF1D94" w:rsidP="0081443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</w:p>
    <w:p w:rsidR="00DF1D94" w:rsidRPr="00CB4D2F" w:rsidRDefault="00DF1D94" w:rsidP="00CB4D2F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</w:p>
    <w:p w:rsidR="00DF1D94" w:rsidRPr="00814432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e"/>
          <w:bCs/>
          <w:color w:val="C00000"/>
          <w:sz w:val="36"/>
          <w:szCs w:val="36"/>
          <w:lang w:val="ru-RU"/>
        </w:rPr>
      </w:pPr>
      <w:r w:rsidRPr="00814432">
        <w:rPr>
          <w:rStyle w:val="ae"/>
          <w:bCs/>
          <w:color w:val="C00000"/>
          <w:sz w:val="36"/>
          <w:szCs w:val="36"/>
          <w:lang w:val="ru-RU"/>
        </w:rPr>
        <w:t>2</w:t>
      </w:r>
      <w:r>
        <w:rPr>
          <w:rStyle w:val="ae"/>
          <w:bCs/>
          <w:color w:val="C00000"/>
          <w:sz w:val="36"/>
          <w:szCs w:val="36"/>
          <w:lang w:val="ru-RU"/>
        </w:rPr>
        <w:t>6</w:t>
      </w:r>
      <w:r w:rsidRPr="00814432">
        <w:rPr>
          <w:rStyle w:val="ae"/>
          <w:bCs/>
          <w:color w:val="C00000"/>
          <w:sz w:val="36"/>
          <w:szCs w:val="36"/>
          <w:lang w:val="ru-RU"/>
        </w:rPr>
        <w:t xml:space="preserve"> (</w:t>
      </w:r>
      <w:r>
        <w:rPr>
          <w:rStyle w:val="ae"/>
          <w:bCs/>
          <w:color w:val="C00000"/>
          <w:sz w:val="36"/>
          <w:szCs w:val="36"/>
          <w:lang w:val="ru-RU"/>
        </w:rPr>
        <w:t>10</w:t>
      </w:r>
      <w:r w:rsidRPr="00814432">
        <w:rPr>
          <w:rStyle w:val="ae"/>
          <w:bCs/>
          <w:color w:val="C00000"/>
          <w:sz w:val="36"/>
          <w:szCs w:val="36"/>
          <w:lang w:val="ru-RU"/>
        </w:rPr>
        <w:t>)</w:t>
      </w:r>
    </w:p>
    <w:p w:rsidR="00DF1D94" w:rsidRPr="00D77752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e"/>
          <w:bCs/>
          <w:color w:val="C00000"/>
          <w:sz w:val="36"/>
          <w:szCs w:val="36"/>
          <w:lang w:val="ru-RU"/>
        </w:rPr>
      </w:pPr>
    </w:p>
    <w:p w:rsidR="00DF1D94" w:rsidRDefault="00DF1D94" w:rsidP="00D77752">
      <w:pPr>
        <w:jc w:val="center"/>
        <w:rPr>
          <w:rFonts w:ascii="Times New Roman" w:hAnsi="Times New Roman"/>
          <w:b/>
          <w:iCs/>
          <w:color w:val="C00000"/>
          <w:sz w:val="32"/>
          <w:szCs w:val="32"/>
        </w:rPr>
      </w:pPr>
      <w:r w:rsidRPr="00D77752">
        <w:rPr>
          <w:rFonts w:ascii="Times New Roman" w:hAnsi="Times New Roman"/>
          <w:b/>
          <w:iCs/>
          <w:color w:val="C00000"/>
          <w:sz w:val="32"/>
          <w:szCs w:val="32"/>
        </w:rPr>
        <w:t>Синтез Парадигмы Отца, Синтического тела и                              ИВДИВО-иерархического Содержания ИВО</w:t>
      </w:r>
    </w:p>
    <w:p w:rsidR="00DF1D94" w:rsidRPr="00D77752" w:rsidRDefault="00DF1D94" w:rsidP="00D77752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DF1D94" w:rsidRPr="002A1EDA" w:rsidRDefault="00DF1D94" w:rsidP="00D77752">
      <w:pPr>
        <w:tabs>
          <w:tab w:val="right" w:pos="10915"/>
        </w:tabs>
        <w:ind w:left="284"/>
        <w:contextualSpacing/>
        <w:jc w:val="center"/>
        <w:rPr>
          <w:i/>
          <w:sz w:val="36"/>
          <w:szCs w:val="36"/>
        </w:rPr>
      </w:pPr>
      <w:r w:rsidRPr="00D77752">
        <w:rPr>
          <w:rFonts w:ascii="Times New Roman" w:hAnsi="Times New Roman"/>
          <w:b/>
          <w:sz w:val="36"/>
          <w:szCs w:val="36"/>
        </w:rPr>
        <w:t>Краткое содержание</w:t>
      </w:r>
    </w:p>
    <w:p w:rsidR="00DF1D94" w:rsidRPr="002A1EDA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Pr="002A1EDA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Pr="002A1EDA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Pr="002A1EDA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Pr="002A1EDA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Pr="002A1EDA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Pr="002A1EDA" w:rsidRDefault="00DF1D94" w:rsidP="00CB4D2F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jc w:val="both"/>
        <w:rPr>
          <w:i/>
          <w:lang w:val="ru-RU"/>
        </w:rPr>
      </w:pPr>
    </w:p>
    <w:p w:rsidR="00DF1D94" w:rsidRPr="002A1EDA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Pr="002A1EDA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DF1D94" w:rsidRPr="003079A4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jc w:val="center"/>
        <w:rPr>
          <w:b/>
          <w:i/>
          <w:lang w:val="ru-RU"/>
        </w:rPr>
      </w:pPr>
      <w:r w:rsidRPr="003079A4">
        <w:rPr>
          <w:b/>
          <w:i/>
          <w:lang w:val="ru-RU"/>
        </w:rPr>
        <w:t>5-6 июня 2021 года</w:t>
      </w:r>
    </w:p>
    <w:p w:rsidR="00DF1D94" w:rsidRPr="003079A4" w:rsidRDefault="00DF1D9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jc w:val="center"/>
        <w:rPr>
          <w:b/>
          <w:i/>
          <w:lang w:val="ru-RU"/>
        </w:rPr>
      </w:pPr>
      <w:r>
        <w:rPr>
          <w:b/>
          <w:i/>
          <w:lang w:val="ru-RU"/>
        </w:rPr>
        <w:t>4194203</w:t>
      </w:r>
      <w:r w:rsidRPr="003079A4">
        <w:rPr>
          <w:b/>
          <w:i/>
          <w:lang w:val="ru-RU"/>
        </w:rPr>
        <w:t xml:space="preserve"> ИВДИВО-Цельности Зеленогорск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7155">
        <w:rPr>
          <w:rFonts w:ascii="Times New Roman" w:hAnsi="Times New Roman"/>
          <w:b/>
          <w:sz w:val="28"/>
          <w:szCs w:val="28"/>
        </w:rPr>
        <w:t>День 1, часть 1.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lastRenderedPageBreak/>
        <w:t>00:00</w:t>
      </w:r>
      <w:r w:rsidRPr="00C47155">
        <w:rPr>
          <w:rFonts w:ascii="Times New Roman" w:hAnsi="Times New Roman"/>
          <w:sz w:val="24"/>
          <w:szCs w:val="24"/>
        </w:rPr>
        <w:t xml:space="preserve"> Вхождение в Огонь и Синтез 26-го Синтеза ИВО.  Перестройка внутреннего мира каждого на качество. Параллельность происходящего во внутреннем мире и стяжаниях. 26-й Синтез выходит на совмещение этих двух параллелей. Синтез Парадигмы Отца ИВО. Ивдиво-иерархическое Содержание. Понятие «внутреннего». Стяжание и практикование.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155">
        <w:rPr>
          <w:rFonts w:ascii="Times New Roman" w:hAnsi="Times New Roman"/>
          <w:b/>
          <w:bCs/>
          <w:sz w:val="24"/>
          <w:szCs w:val="24"/>
        </w:rPr>
        <w:t xml:space="preserve">00:09 </w:t>
      </w:r>
      <w:r w:rsidRPr="00C47155">
        <w:rPr>
          <w:rFonts w:ascii="Times New Roman" w:hAnsi="Times New Roman"/>
          <w:sz w:val="24"/>
          <w:szCs w:val="24"/>
        </w:rPr>
        <w:t>Ключом к любому вопросу в нашем внутреннем мире является Синтез. Отец фиксируется в нас Ядрами Синтеза.</w:t>
      </w:r>
      <w:r w:rsidRPr="00C471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155">
        <w:rPr>
          <w:rFonts w:ascii="Times New Roman" w:hAnsi="Times New Roman"/>
          <w:b/>
          <w:bCs/>
          <w:sz w:val="24"/>
          <w:szCs w:val="24"/>
        </w:rPr>
        <w:t xml:space="preserve">00:16 </w:t>
      </w:r>
      <w:r w:rsidRPr="00C47155">
        <w:rPr>
          <w:rFonts w:ascii="Times New Roman" w:hAnsi="Times New Roman"/>
          <w:sz w:val="24"/>
          <w:szCs w:val="24"/>
        </w:rPr>
        <w:t>Угасание интереса к Синтезу. Потухшие команды на тему Служения другим.</w:t>
      </w:r>
      <w:r w:rsidRPr="00C471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iCs/>
          <w:sz w:val="24"/>
          <w:szCs w:val="24"/>
        </w:rPr>
        <w:t>00:27</w:t>
      </w:r>
      <w:r w:rsidRPr="00C47155">
        <w:rPr>
          <w:rFonts w:ascii="Times New Roman" w:hAnsi="Times New Roman"/>
          <w:bCs/>
          <w:iCs/>
          <w:sz w:val="24"/>
          <w:szCs w:val="24"/>
        </w:rPr>
        <w:t xml:space="preserve"> Ивдиво-иерархическое Содержание. </w:t>
      </w:r>
      <w:r w:rsidRPr="00C4715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Рекомендации ИВАС Кут Хуми Фаинь и Евгений Октавия</w:t>
      </w:r>
      <w:r w:rsidRPr="00C47155">
        <w:rPr>
          <w:rFonts w:ascii="Times New Roman" w:hAnsi="Times New Roman"/>
          <w:bCs/>
          <w:i/>
          <w:iCs/>
          <w:sz w:val="24"/>
          <w:szCs w:val="24"/>
          <w:u w:val="single"/>
        </w:rPr>
        <w:t>:</w:t>
      </w:r>
      <w:r w:rsidRPr="00C47155">
        <w:rPr>
          <w:rFonts w:ascii="Times New Roman" w:hAnsi="Times New Roman"/>
          <w:bCs/>
          <w:iCs/>
          <w:sz w:val="24"/>
          <w:szCs w:val="24"/>
        </w:rPr>
        <w:t xml:space="preserve"> научиться гореть своим внутренним Содержанием на Дело, которое поручено нам Аватаром Синтеза. Эффект Содержательности.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00:45 </w:t>
      </w:r>
      <w:r w:rsidRPr="00C47155">
        <w:rPr>
          <w:rFonts w:ascii="Times New Roman" w:hAnsi="Times New Roman"/>
          <w:bCs/>
          <w:sz w:val="24"/>
          <w:szCs w:val="24"/>
        </w:rPr>
        <w:t xml:space="preserve">Организация мероприятий на бытийные, жизненные темы ракурсом Философии Синтеза. Диалоги в группах.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01:05 </w:t>
      </w:r>
      <w:r w:rsidRPr="00C47155">
        <w:rPr>
          <w:rFonts w:ascii="Times New Roman" w:hAnsi="Times New Roman"/>
          <w:bCs/>
          <w:sz w:val="24"/>
          <w:szCs w:val="24"/>
        </w:rPr>
        <w:t>Организация традиции праздников ИВДИВО. Сверхкультурные традиции.</w:t>
      </w:r>
      <w:r w:rsidRPr="00C4715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Рекомендация ИВАС Кут Хуми Фаинь:</w:t>
      </w:r>
      <w:r w:rsidRPr="00C47155">
        <w:rPr>
          <w:rFonts w:ascii="Times New Roman" w:hAnsi="Times New Roman"/>
          <w:bCs/>
          <w:iCs/>
          <w:sz w:val="24"/>
          <w:szCs w:val="24"/>
        </w:rPr>
        <w:t xml:space="preserve"> накопление</w:t>
      </w:r>
      <w:r w:rsidRPr="00C47155">
        <w:rPr>
          <w:rFonts w:ascii="Times New Roman" w:hAnsi="Times New Roman"/>
          <w:bCs/>
          <w:sz w:val="24"/>
          <w:szCs w:val="24"/>
        </w:rPr>
        <w:t xml:space="preserve"> </w:t>
      </w:r>
      <w:r w:rsidRPr="00C47155">
        <w:rPr>
          <w:rFonts w:ascii="Times New Roman" w:hAnsi="Times New Roman"/>
          <w:bCs/>
          <w:iCs/>
          <w:sz w:val="24"/>
          <w:szCs w:val="24"/>
        </w:rPr>
        <w:t>традиций праздников с эффектом преображения каждого человека населения территории.</w:t>
      </w:r>
      <w:r w:rsidRPr="00C47155">
        <w:rPr>
          <w:rFonts w:ascii="Times New Roman" w:hAnsi="Times New Roman"/>
          <w:bCs/>
          <w:sz w:val="24"/>
          <w:szCs w:val="24"/>
        </w:rPr>
        <w:t xml:space="preserve">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01:10 </w:t>
      </w:r>
      <w:r w:rsidRPr="00C47155">
        <w:rPr>
          <w:rFonts w:ascii="Times New Roman" w:hAnsi="Times New Roman"/>
          <w:bCs/>
          <w:sz w:val="24"/>
          <w:szCs w:val="24"/>
        </w:rPr>
        <w:t xml:space="preserve">ОМ, где: О – Октавность (внутреннее), М – Метагалактичность (внешнее).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Cs/>
          <w:sz w:val="24"/>
          <w:szCs w:val="24"/>
        </w:rPr>
        <w:t xml:space="preserve">Сверхкультура начинается в Октавности.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>01:22</w:t>
      </w:r>
      <w:r w:rsidRPr="00C47155">
        <w:rPr>
          <w:rFonts w:ascii="Times New Roman" w:hAnsi="Times New Roman"/>
          <w:bCs/>
          <w:sz w:val="24"/>
          <w:szCs w:val="24"/>
        </w:rPr>
        <w:t xml:space="preserve"> Парадигма ИВО. Парадигмальность ИВО. Сверхкультура как важный элемент Бытия нами ИВ Отцом. Октавность.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  <w:bookmarkStart w:id="1" w:name="_Hlk61816656"/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1:35:52-2:05:49 Синтез-Тренинг 1. </w:t>
      </w:r>
      <w:r w:rsidRPr="00C47155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>Тренинг Октавности Архетипичной Мг.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2" w:name="_Hlk73994610"/>
      <w:bookmarkEnd w:id="1"/>
      <w:r w:rsidRPr="00C47155">
        <w:rPr>
          <w:rFonts w:ascii="Times New Roman" w:hAnsi="Times New Roman"/>
          <w:b/>
          <w:sz w:val="24"/>
          <w:szCs w:val="24"/>
        </w:rPr>
        <w:t>02:04</w:t>
      </w:r>
      <w:r w:rsidRPr="00C47155">
        <w:rPr>
          <w:rFonts w:ascii="Times New Roman" w:hAnsi="Times New Roman"/>
          <w:bCs/>
          <w:sz w:val="24"/>
          <w:szCs w:val="24"/>
        </w:rPr>
        <w:t xml:space="preserve"> </w:t>
      </w:r>
      <w:bookmarkEnd w:id="2"/>
      <w:r w:rsidRPr="00C47155">
        <w:rPr>
          <w:rFonts w:ascii="Times New Roman" w:hAnsi="Times New Roman"/>
          <w:bCs/>
          <w:sz w:val="24"/>
          <w:szCs w:val="24"/>
        </w:rPr>
        <w:t xml:space="preserve">Комментарии после практики-тренинга.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02:26 </w:t>
      </w:r>
      <w:r w:rsidRPr="00C47155">
        <w:rPr>
          <w:rFonts w:ascii="Times New Roman" w:hAnsi="Times New Roman"/>
          <w:bCs/>
          <w:sz w:val="24"/>
          <w:szCs w:val="24"/>
        </w:rPr>
        <w:t xml:space="preserve">Сложение условий для развития других людей. Каждый сам ответственен за своё Содержание. Парадигма Отца ИВО учит нас видеть и уважать границы Содержания другого. Личные границы каждого.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02:39 </w:t>
      </w:r>
      <w:r w:rsidRPr="00C47155">
        <w:rPr>
          <w:rFonts w:ascii="Times New Roman" w:hAnsi="Times New Roman"/>
          <w:bCs/>
          <w:sz w:val="24"/>
          <w:szCs w:val="24"/>
        </w:rPr>
        <w:t xml:space="preserve">Сверхкультура ИВО.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02:44 </w:t>
      </w:r>
      <w:r w:rsidRPr="00C47155">
        <w:rPr>
          <w:rFonts w:ascii="Times New Roman" w:hAnsi="Times New Roman"/>
          <w:bCs/>
          <w:sz w:val="24"/>
          <w:szCs w:val="24"/>
        </w:rPr>
        <w:t xml:space="preserve">Истинность твоей Содержательности. Смена границ Содержательности каждым курсом Синтеза. Поле взаимоотношений = Поле Содержательности.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>03:15</w:t>
      </w:r>
      <w:r w:rsidRPr="00C47155">
        <w:rPr>
          <w:rFonts w:ascii="Times New Roman" w:hAnsi="Times New Roman"/>
          <w:bCs/>
          <w:sz w:val="24"/>
          <w:szCs w:val="24"/>
        </w:rPr>
        <w:t xml:space="preserve"> Ресурс Огня. На каждое Ядро Синтеза должно быть в два раза больше Огня. Обесценивание Слова Отца. Подмена понятий. Парадигмальная Сверхкультура.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i/>
          <w:iCs/>
          <w:color w:val="C00000"/>
          <w:sz w:val="24"/>
          <w:szCs w:val="24"/>
        </w:rPr>
      </w:pPr>
      <w:r w:rsidRPr="00C47155">
        <w:rPr>
          <w:rFonts w:ascii="Times New Roman" w:hAnsi="Times New Roman"/>
          <w:b/>
          <w:color w:val="C00000"/>
          <w:sz w:val="24"/>
          <w:szCs w:val="24"/>
        </w:rPr>
        <w:t>3:43:42-4:08:03</w:t>
      </w:r>
      <w:r w:rsidRPr="00C47155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C47155">
        <w:rPr>
          <w:rFonts w:ascii="Times New Roman" w:hAnsi="Times New Roman"/>
          <w:b/>
          <w:color w:val="C00000"/>
          <w:sz w:val="24"/>
          <w:szCs w:val="24"/>
        </w:rPr>
        <w:t xml:space="preserve">Практика 2. </w:t>
      </w:r>
      <w:r w:rsidRPr="00C47155">
        <w:rPr>
          <w:rFonts w:ascii="Times New Roman" w:hAnsi="Times New Roman"/>
          <w:b/>
          <w:i/>
          <w:iCs/>
          <w:color w:val="C00000"/>
          <w:sz w:val="24"/>
          <w:szCs w:val="24"/>
        </w:rPr>
        <w:t>Взаимодействие с тремя парами ИВ Аватаров Синтеза ИВО.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1D94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7155">
        <w:rPr>
          <w:rFonts w:ascii="Times New Roman" w:hAnsi="Times New Roman"/>
          <w:b/>
          <w:sz w:val="28"/>
          <w:szCs w:val="28"/>
        </w:rPr>
        <w:t>День 1, часть 2.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155">
        <w:rPr>
          <w:rFonts w:ascii="Times New Roman" w:hAnsi="Times New Roman"/>
          <w:b/>
          <w:bCs/>
          <w:sz w:val="24"/>
          <w:szCs w:val="24"/>
        </w:rPr>
        <w:t xml:space="preserve">00:00 </w:t>
      </w:r>
      <w:r w:rsidRPr="00C47155">
        <w:rPr>
          <w:rFonts w:ascii="Times New Roman" w:hAnsi="Times New Roman"/>
          <w:sz w:val="24"/>
          <w:szCs w:val="24"/>
        </w:rPr>
        <w:t xml:space="preserve">Комментарии после тренинга. Шлейф Содержательности. Содержание и Содержательность. Формирование практик, как развитие личной Содержательности.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Hlk63808520"/>
      <w:r w:rsidRPr="00C47155">
        <w:rPr>
          <w:rFonts w:ascii="Times New Roman" w:hAnsi="Times New Roman"/>
          <w:b/>
          <w:bCs/>
          <w:sz w:val="24"/>
          <w:szCs w:val="24"/>
        </w:rPr>
        <w:t>00:</w:t>
      </w:r>
      <w:bookmarkEnd w:id="3"/>
      <w:r w:rsidRPr="00C47155"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C47155">
        <w:rPr>
          <w:rFonts w:ascii="Times New Roman" w:hAnsi="Times New Roman"/>
          <w:sz w:val="24"/>
          <w:szCs w:val="24"/>
        </w:rPr>
        <w:t xml:space="preserve">Правила чтения и изучения Распоряжений. Стратегический Синтез.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155">
        <w:rPr>
          <w:rFonts w:ascii="Times New Roman" w:hAnsi="Times New Roman"/>
          <w:b/>
          <w:bCs/>
          <w:sz w:val="24"/>
          <w:szCs w:val="24"/>
        </w:rPr>
        <w:t>00:24</w:t>
      </w:r>
      <w:r w:rsidRPr="00C47155">
        <w:rPr>
          <w:rFonts w:ascii="Times New Roman" w:hAnsi="Times New Roman"/>
          <w:sz w:val="24"/>
          <w:szCs w:val="24"/>
        </w:rPr>
        <w:t xml:space="preserve"> План Подразделения. Стратегическое планирование развития Подразделения.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i/>
          <w:iCs/>
          <w:color w:val="C00000"/>
          <w:sz w:val="24"/>
          <w:szCs w:val="24"/>
        </w:rPr>
      </w:pPr>
      <w:r w:rsidRPr="00C47155">
        <w:rPr>
          <w:rFonts w:ascii="Times New Roman" w:hAnsi="Times New Roman"/>
          <w:b/>
          <w:color w:val="C00000"/>
          <w:sz w:val="24"/>
          <w:szCs w:val="24"/>
        </w:rPr>
        <w:t>1:19:18-1:31:41 Тренинг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3. </w:t>
      </w:r>
      <w:r w:rsidRPr="00C47155">
        <w:rPr>
          <w:rFonts w:ascii="Times New Roman" w:hAnsi="Times New Roman"/>
          <w:b/>
          <w:i/>
          <w:iCs/>
          <w:color w:val="C00000"/>
          <w:sz w:val="24"/>
          <w:szCs w:val="24"/>
        </w:rPr>
        <w:t>Тренировка взглядом ИВО. Стяжание Прасинтезности на ночную подготовку.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7155">
        <w:rPr>
          <w:rFonts w:ascii="Times New Roman" w:hAnsi="Times New Roman"/>
          <w:b/>
          <w:sz w:val="28"/>
          <w:szCs w:val="28"/>
        </w:rPr>
        <w:t>День 2, часть 1.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00:00 </w:t>
      </w:r>
      <w:r w:rsidRPr="00C47155">
        <w:rPr>
          <w:rFonts w:ascii="Times New Roman" w:hAnsi="Times New Roman"/>
          <w:sz w:val="24"/>
          <w:szCs w:val="24"/>
        </w:rPr>
        <w:t xml:space="preserve">Расшифровка ночной подготовки. Задачи второго дня 26-го Синтеза ИВО. Тезисы, как факт содержательности нашего практического опыта за год. Содержание и Содержательность. Отложенные Содержания. Давление Содержания изнутри. Содержание должно выливаться в Форму.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00:12 </w:t>
      </w:r>
      <w:r w:rsidRPr="00C47155">
        <w:rPr>
          <w:rFonts w:ascii="Times New Roman" w:hAnsi="Times New Roman"/>
          <w:bCs/>
          <w:sz w:val="24"/>
          <w:szCs w:val="24"/>
        </w:rPr>
        <w:t xml:space="preserve">Статичное Содержание ведёт к застыванию внутреннего мира каждого и блокировке Слова Отца, вызывая сбои в физическом теле.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00:17 </w:t>
      </w:r>
      <w:r w:rsidRPr="00C47155">
        <w:rPr>
          <w:rFonts w:ascii="Times New Roman" w:hAnsi="Times New Roman"/>
          <w:bCs/>
          <w:sz w:val="24"/>
          <w:szCs w:val="24"/>
        </w:rPr>
        <w:t xml:space="preserve">Содержание должно остро реагировать на всё происходящее в нашем внутреннем мире.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00:40 </w:t>
      </w:r>
      <w:r w:rsidRPr="00C47155">
        <w:rPr>
          <w:rFonts w:ascii="Times New Roman" w:hAnsi="Times New Roman"/>
          <w:bCs/>
          <w:sz w:val="24"/>
          <w:szCs w:val="24"/>
        </w:rPr>
        <w:t>Форма и Содержание.</w:t>
      </w:r>
      <w:r w:rsidRPr="00C47155">
        <w:rPr>
          <w:rFonts w:ascii="Times New Roman" w:hAnsi="Times New Roman"/>
          <w:b/>
          <w:sz w:val="24"/>
          <w:szCs w:val="24"/>
        </w:rPr>
        <w:t xml:space="preserve"> </w:t>
      </w:r>
      <w:r w:rsidRPr="00C47155">
        <w:rPr>
          <w:rFonts w:ascii="Times New Roman" w:hAnsi="Times New Roman"/>
          <w:bCs/>
          <w:sz w:val="24"/>
          <w:szCs w:val="24"/>
        </w:rPr>
        <w:t xml:space="preserve">Парадигма Отца ИВО. Содержание находится на службе у Парадигмы.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00:55 </w:t>
      </w:r>
      <w:r w:rsidRPr="00C47155">
        <w:rPr>
          <w:rFonts w:ascii="Times New Roman" w:hAnsi="Times New Roman"/>
          <w:b/>
          <w:bCs/>
          <w:i/>
          <w:sz w:val="24"/>
          <w:szCs w:val="24"/>
          <w:u w:val="single"/>
        </w:rPr>
        <w:t>Практические рекомендации</w:t>
      </w:r>
      <w:r w:rsidRPr="00C47155">
        <w:rPr>
          <w:rFonts w:ascii="Times New Roman" w:hAnsi="Times New Roman"/>
          <w:bCs/>
          <w:sz w:val="24"/>
          <w:szCs w:val="24"/>
        </w:rPr>
        <w:t xml:space="preserve"> действия Парадигмой Отца.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01:09 </w:t>
      </w:r>
      <w:r w:rsidRPr="00C47155">
        <w:rPr>
          <w:rFonts w:ascii="Times New Roman" w:hAnsi="Times New Roman"/>
          <w:bCs/>
          <w:sz w:val="24"/>
          <w:szCs w:val="24"/>
        </w:rPr>
        <w:t xml:space="preserve">Ивдиво-иерархическое Содержание.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1:28:27-2:15:40 Практика-Тренинг 4. </w:t>
      </w:r>
      <w:r w:rsidRPr="00C47155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>Стяжание Парадигмы Отца ИВО.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02:14 </w:t>
      </w:r>
      <w:r w:rsidRPr="00C47155">
        <w:rPr>
          <w:rFonts w:ascii="Times New Roman" w:hAnsi="Times New Roman"/>
          <w:bCs/>
          <w:sz w:val="24"/>
          <w:szCs w:val="24"/>
        </w:rPr>
        <w:t xml:space="preserve">Комментарии после практики. Умение оперировать Огнём в Архетипах. Цифры – это ресурс Огня. Пластичность Содержания.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7155">
        <w:rPr>
          <w:rFonts w:ascii="Times New Roman" w:hAnsi="Times New Roman"/>
          <w:b/>
          <w:sz w:val="24"/>
          <w:szCs w:val="24"/>
        </w:rPr>
        <w:t xml:space="preserve">02:23 </w:t>
      </w:r>
      <w:r w:rsidRPr="00C47155">
        <w:rPr>
          <w:rFonts w:ascii="Times New Roman" w:hAnsi="Times New Roman"/>
          <w:bCs/>
          <w:sz w:val="24"/>
          <w:szCs w:val="24"/>
        </w:rPr>
        <w:t xml:space="preserve">Методика применения разного вида Огня, разных видов практик ракурсом 26-го Синтеза ИВО. Связка видов Человека и Инструментов. Человек Репликации. Мастерство Человека Репликации.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155">
        <w:rPr>
          <w:rFonts w:ascii="Times New Roman" w:hAnsi="Times New Roman"/>
          <w:b/>
          <w:bCs/>
          <w:sz w:val="24"/>
          <w:szCs w:val="24"/>
        </w:rPr>
        <w:t xml:space="preserve">02:57 </w:t>
      </w:r>
      <w:r w:rsidRPr="00C47155">
        <w:rPr>
          <w:rFonts w:ascii="Times New Roman" w:hAnsi="Times New Roman"/>
          <w:sz w:val="24"/>
          <w:szCs w:val="24"/>
        </w:rPr>
        <w:t xml:space="preserve">Деликатность внутреннего мира. Передача первичного опыта ИВО каждым. Искусство вести дискуссии. Дискуссия – это умение ловить и слышать течение Огня и Синтеза и передача репликацией первичного опыта ИВО собою.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3:10:29-3:40:17 Практика-тренинг 5.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471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7155">
        <w:rPr>
          <w:rFonts w:ascii="Times New Roman" w:hAnsi="Times New Roman"/>
          <w:b/>
          <w:sz w:val="28"/>
          <w:szCs w:val="28"/>
        </w:rPr>
        <w:t>День 2, часть 2.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155">
        <w:rPr>
          <w:rFonts w:ascii="Times New Roman" w:hAnsi="Times New Roman"/>
          <w:b/>
          <w:bCs/>
          <w:sz w:val="24"/>
          <w:szCs w:val="24"/>
        </w:rPr>
        <w:t xml:space="preserve">00:00 </w:t>
      </w:r>
      <w:r w:rsidRPr="00C47155">
        <w:rPr>
          <w:rFonts w:ascii="Times New Roman" w:hAnsi="Times New Roman"/>
          <w:sz w:val="24"/>
          <w:szCs w:val="24"/>
        </w:rPr>
        <w:t xml:space="preserve">Комментарии после тренинга. </w:t>
      </w:r>
      <w:bookmarkStart w:id="4" w:name="_Hlk61817042"/>
      <w:r w:rsidRPr="00C47155">
        <w:rPr>
          <w:rFonts w:ascii="Times New Roman" w:hAnsi="Times New Roman"/>
          <w:sz w:val="24"/>
          <w:szCs w:val="24"/>
        </w:rPr>
        <w:t>Включение 26-го Синтеза реплицированием.</w:t>
      </w:r>
      <w:bookmarkEnd w:id="4"/>
      <w:r w:rsidRPr="00C47155">
        <w:rPr>
          <w:rFonts w:ascii="Times New Roman" w:hAnsi="Times New Roman"/>
          <w:sz w:val="24"/>
          <w:szCs w:val="24"/>
        </w:rPr>
        <w:t xml:space="preserve"> Синтика, как вид организации материи, даёт состояние вибрационности Огня и Синтеза и помогает сориентироваться в мелких частотах Содержания, увидеть спектр Содержания, является ключом к Содержанию. </w:t>
      </w:r>
      <w:r w:rsidRPr="00C4715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Рекомендация ИВАС Кут Хуми Фаинь:</w:t>
      </w:r>
      <w:r w:rsidRPr="00C47155">
        <w:rPr>
          <w:rFonts w:ascii="Times New Roman" w:hAnsi="Times New Roman"/>
          <w:sz w:val="24"/>
          <w:szCs w:val="24"/>
        </w:rPr>
        <w:t xml:space="preserve"> переходить на запросы к ИВО и ИВАС по Архетипам.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0:23:51-1:33:28 Практика-тренинг 6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C47155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>Действие Синтической материей. Сила Синтики.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155">
        <w:rPr>
          <w:rFonts w:ascii="Times New Roman" w:hAnsi="Times New Roman"/>
          <w:b/>
          <w:bCs/>
          <w:sz w:val="24"/>
          <w:szCs w:val="24"/>
        </w:rPr>
        <w:t>01:10</w:t>
      </w:r>
      <w:r w:rsidRPr="00C47155">
        <w:rPr>
          <w:rFonts w:ascii="Times New Roman" w:hAnsi="Times New Roman"/>
          <w:sz w:val="24"/>
          <w:szCs w:val="24"/>
        </w:rPr>
        <w:t xml:space="preserve"> Предрасположенность Содержания к развитию какой-то одной Части. Закон Дома Отца. Внутреннее как тренд Новой Эпохи.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155">
        <w:rPr>
          <w:rFonts w:ascii="Times New Roman" w:hAnsi="Times New Roman"/>
          <w:b/>
          <w:bCs/>
          <w:sz w:val="24"/>
          <w:szCs w:val="24"/>
        </w:rPr>
        <w:t xml:space="preserve">01:34 </w:t>
      </w:r>
      <w:r w:rsidRPr="00C47155">
        <w:rPr>
          <w:rFonts w:ascii="Times New Roman" w:hAnsi="Times New Roman"/>
          <w:sz w:val="24"/>
          <w:szCs w:val="24"/>
        </w:rPr>
        <w:t xml:space="preserve">Нелинейное восприятие Синтеза. Стяжание Части внутри Синтеза может происходить непосредственно тематиками, развёрнутыми на Синтезе.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D94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i/>
          <w:iCs/>
          <w:color w:val="C00000"/>
          <w:sz w:val="24"/>
          <w:szCs w:val="24"/>
        </w:rPr>
      </w:pPr>
      <w:r w:rsidRPr="00C47155">
        <w:rPr>
          <w:rFonts w:ascii="Times New Roman" w:hAnsi="Times New Roman"/>
          <w:b/>
          <w:color w:val="C00000"/>
          <w:sz w:val="24"/>
          <w:szCs w:val="24"/>
        </w:rPr>
        <w:t xml:space="preserve">1:38:06-1:45:11 Тренинг 7. ПЕРВОСТЯЖАНИЕ. </w:t>
      </w:r>
      <w:r w:rsidRPr="00C47155">
        <w:rPr>
          <w:rFonts w:ascii="Times New Roman" w:hAnsi="Times New Roman"/>
          <w:b/>
          <w:i/>
          <w:iCs/>
          <w:color w:val="C00000"/>
          <w:sz w:val="24"/>
          <w:szCs w:val="24"/>
        </w:rPr>
        <w:t>Стяжание Эталонного Тренинга как такового.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/>
          <w:i/>
          <w:iCs/>
          <w:color w:val="C00000"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i/>
          <w:iCs/>
          <w:color w:val="C00000"/>
          <w:sz w:val="24"/>
          <w:szCs w:val="24"/>
        </w:rPr>
      </w:pP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1:48:02-2:01:10 </w:t>
      </w:r>
      <w:r w:rsidRPr="00C47155">
        <w:rPr>
          <w:rFonts w:ascii="Times New Roman" w:hAnsi="Times New Roman"/>
          <w:b/>
          <w:color w:val="C00000"/>
          <w:sz w:val="24"/>
          <w:szCs w:val="24"/>
        </w:rPr>
        <w:t>Практика 8.</w:t>
      </w:r>
      <w:r w:rsidRPr="00C4715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C47155">
        <w:rPr>
          <w:rFonts w:ascii="Times New Roman" w:hAnsi="Times New Roman"/>
          <w:b/>
          <w:i/>
          <w:iCs/>
          <w:color w:val="C00000"/>
          <w:sz w:val="24"/>
          <w:szCs w:val="24"/>
        </w:rPr>
        <w:t>Итоговая</w:t>
      </w:r>
      <w:r w:rsidRPr="00C47155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</w:rPr>
      </w:pPr>
      <w:r w:rsidRPr="00C47155">
        <w:rPr>
          <w:rFonts w:ascii="Times New Roman" w:hAnsi="Times New Roman"/>
        </w:rPr>
        <w:t xml:space="preserve">Набор текста: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</w:rPr>
      </w:pPr>
      <w:r w:rsidRPr="00C47155">
        <w:rPr>
          <w:rFonts w:ascii="Times New Roman" w:hAnsi="Times New Roman"/>
        </w:rPr>
        <w:t xml:space="preserve">Аватар ИВДИВО-Мг Искусства ИВО 4194203 ИВДИВО-Цельности Зеленогорск, Оксана Пелехань.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</w:rPr>
      </w:pPr>
      <w:r w:rsidRPr="00C47155">
        <w:rPr>
          <w:rFonts w:ascii="Times New Roman" w:hAnsi="Times New Roman"/>
        </w:rPr>
        <w:t xml:space="preserve">Проверка текста: 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  <w:bCs/>
        </w:rPr>
      </w:pPr>
      <w:r w:rsidRPr="00C47155">
        <w:rPr>
          <w:rFonts w:ascii="Times New Roman" w:hAnsi="Times New Roman"/>
          <w:bCs/>
        </w:rPr>
        <w:t xml:space="preserve">Аватар Иерархизации ИВО 4194203 ИВДИВО-Цельности Зеленогорск, </w:t>
      </w:r>
      <w:r>
        <w:rPr>
          <w:rFonts w:ascii="Times New Roman" w:hAnsi="Times New Roman"/>
          <w:bCs/>
        </w:rPr>
        <w:t xml:space="preserve">Ольга </w:t>
      </w:r>
      <w:r w:rsidRPr="00C47155">
        <w:rPr>
          <w:rFonts w:ascii="Times New Roman" w:hAnsi="Times New Roman"/>
          <w:bCs/>
        </w:rPr>
        <w:t xml:space="preserve">Васильева. </w:t>
      </w:r>
    </w:p>
    <w:p w:rsidR="00DF1D94" w:rsidRPr="003079A4" w:rsidRDefault="00DF1D94" w:rsidP="00C4715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 w:rsidRPr="003079A4">
        <w:rPr>
          <w:sz w:val="22"/>
          <w:szCs w:val="22"/>
          <w:lang w:val="ru-RU"/>
        </w:rPr>
        <w:t>Аватар Иерархии ИВДИВО ИВО 4194203 ИВДИВО-Цельности Зеленогорск, Елена Кузнецова.</w:t>
      </w:r>
    </w:p>
    <w:p w:rsidR="00DF1D94" w:rsidRPr="00C47155" w:rsidRDefault="00DF1D94" w:rsidP="00C47155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F1D94" w:rsidRDefault="00DF1D94" w:rsidP="005C7C4E">
      <w:pPr>
        <w:spacing w:line="240" w:lineRule="auto"/>
        <w:contextualSpacing/>
        <w:jc w:val="both"/>
        <w:rPr>
          <w:rFonts w:ascii="Times New Roman" w:hAnsi="Times New Roman"/>
        </w:rPr>
      </w:pPr>
      <w:r w:rsidRPr="00C47155">
        <w:rPr>
          <w:rFonts w:ascii="Times New Roman" w:hAnsi="Times New Roman"/>
        </w:rPr>
        <w:t xml:space="preserve">Сдано: ИВАС Кут Хуми 09.06.2021. </w:t>
      </w:r>
    </w:p>
    <w:sectPr w:rsidR="00DF1D94" w:rsidSect="00F91F27">
      <w:headerReference w:type="default" r:id="rId9"/>
      <w:pgSz w:w="11906" w:h="16838"/>
      <w:pgMar w:top="1134" w:right="851" w:bottom="540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0B" w:rsidRDefault="003F510B" w:rsidP="005647D5">
      <w:pPr>
        <w:spacing w:after="0" w:line="240" w:lineRule="auto"/>
      </w:pPr>
      <w:r>
        <w:separator/>
      </w:r>
    </w:p>
  </w:endnote>
  <w:endnote w:type="continuationSeparator" w:id="0">
    <w:p w:rsidR="003F510B" w:rsidRDefault="003F510B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0B" w:rsidRDefault="003F510B" w:rsidP="005647D5">
      <w:pPr>
        <w:spacing w:after="0" w:line="240" w:lineRule="auto"/>
      </w:pPr>
      <w:r>
        <w:separator/>
      </w:r>
    </w:p>
  </w:footnote>
  <w:footnote w:type="continuationSeparator" w:id="0">
    <w:p w:rsidR="003F510B" w:rsidRDefault="003F510B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94" w:rsidRPr="00D77752" w:rsidRDefault="00DF1D94" w:rsidP="00D77752">
    <w:pPr>
      <w:tabs>
        <w:tab w:val="right" w:pos="10915"/>
      </w:tabs>
      <w:spacing w:after="0" w:line="240" w:lineRule="auto"/>
      <w:ind w:left="284" w:firstLine="284"/>
      <w:contextualSpacing/>
      <w:jc w:val="center"/>
      <w:rPr>
        <w:rFonts w:ascii="Times New Roman" w:hAnsi="Times New Roman"/>
        <w:sz w:val="18"/>
        <w:szCs w:val="18"/>
      </w:rPr>
    </w:pPr>
    <w:r w:rsidRPr="00D77752">
      <w:rPr>
        <w:rFonts w:ascii="Times New Roman" w:hAnsi="Times New Roman"/>
        <w:sz w:val="18"/>
        <w:szCs w:val="18"/>
      </w:rPr>
      <w:t xml:space="preserve">26 Синтез ИВО. </w:t>
    </w:r>
    <w:r w:rsidRPr="00D77752">
      <w:rPr>
        <w:rFonts w:ascii="Times New Roman" w:hAnsi="Times New Roman"/>
        <w:iCs/>
        <w:sz w:val="20"/>
        <w:szCs w:val="20"/>
      </w:rPr>
      <w:t>Синтез Парадигмы Отца, Синтического тела и ИВДИВО-иерархического Содержания ИВО. 5-6 июня</w:t>
    </w:r>
    <w:r w:rsidRPr="00D77752">
      <w:rPr>
        <w:rFonts w:ascii="Times New Roman" w:hAnsi="Times New Roman"/>
        <w:b/>
        <w:bCs/>
        <w:i/>
        <w:sz w:val="20"/>
        <w:szCs w:val="20"/>
      </w:rPr>
      <w:t xml:space="preserve"> </w:t>
    </w:r>
    <w:r w:rsidRPr="00D77752">
      <w:rPr>
        <w:rFonts w:ascii="Times New Roman" w:hAnsi="Times New Roman"/>
        <w:sz w:val="18"/>
        <w:szCs w:val="18"/>
      </w:rPr>
      <w:t>2021 г. 4194203 ИВДИВО-Цельности Зеленогорск, Кузьмина Юлия.</w:t>
    </w:r>
  </w:p>
  <w:p w:rsidR="00DF1D94" w:rsidRPr="00D77752" w:rsidRDefault="00DF1D94" w:rsidP="00D777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68C76E0"/>
    <w:multiLevelType w:val="hybridMultilevel"/>
    <w:tmpl w:val="8CD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35E85"/>
    <w:multiLevelType w:val="hybridMultilevel"/>
    <w:tmpl w:val="B604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7B0539"/>
    <w:multiLevelType w:val="hybridMultilevel"/>
    <w:tmpl w:val="866A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E22BF5"/>
    <w:multiLevelType w:val="hybridMultilevel"/>
    <w:tmpl w:val="043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8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628A"/>
    <w:rsid w:val="00020EC9"/>
    <w:rsid w:val="00021DDE"/>
    <w:rsid w:val="00030DED"/>
    <w:rsid w:val="00031250"/>
    <w:rsid w:val="00031639"/>
    <w:rsid w:val="00033C19"/>
    <w:rsid w:val="000351BA"/>
    <w:rsid w:val="0003563D"/>
    <w:rsid w:val="0003727E"/>
    <w:rsid w:val="000400A2"/>
    <w:rsid w:val="000414DF"/>
    <w:rsid w:val="000443EF"/>
    <w:rsid w:val="00047284"/>
    <w:rsid w:val="00047831"/>
    <w:rsid w:val="000504D8"/>
    <w:rsid w:val="000523F5"/>
    <w:rsid w:val="000570E0"/>
    <w:rsid w:val="000576BC"/>
    <w:rsid w:val="00061EA8"/>
    <w:rsid w:val="00062752"/>
    <w:rsid w:val="0006598D"/>
    <w:rsid w:val="000704A0"/>
    <w:rsid w:val="0007615C"/>
    <w:rsid w:val="00077863"/>
    <w:rsid w:val="00077F81"/>
    <w:rsid w:val="0008018E"/>
    <w:rsid w:val="00080F79"/>
    <w:rsid w:val="00082E2F"/>
    <w:rsid w:val="00083A7F"/>
    <w:rsid w:val="00083B22"/>
    <w:rsid w:val="00085B69"/>
    <w:rsid w:val="0009363C"/>
    <w:rsid w:val="0009705A"/>
    <w:rsid w:val="000A4056"/>
    <w:rsid w:val="000A78CD"/>
    <w:rsid w:val="000A7C47"/>
    <w:rsid w:val="000B068F"/>
    <w:rsid w:val="000B4024"/>
    <w:rsid w:val="000B56F7"/>
    <w:rsid w:val="000B5CC1"/>
    <w:rsid w:val="000C2C95"/>
    <w:rsid w:val="000C3480"/>
    <w:rsid w:val="000C45C8"/>
    <w:rsid w:val="000D00DD"/>
    <w:rsid w:val="000D105E"/>
    <w:rsid w:val="000D218F"/>
    <w:rsid w:val="000D6BAF"/>
    <w:rsid w:val="000E0F37"/>
    <w:rsid w:val="000E2211"/>
    <w:rsid w:val="000E6F2E"/>
    <w:rsid w:val="000F20EC"/>
    <w:rsid w:val="000F2CBA"/>
    <w:rsid w:val="000F3700"/>
    <w:rsid w:val="000F40B7"/>
    <w:rsid w:val="000F4525"/>
    <w:rsid w:val="000F651E"/>
    <w:rsid w:val="00100D80"/>
    <w:rsid w:val="001043C3"/>
    <w:rsid w:val="00105C67"/>
    <w:rsid w:val="00107103"/>
    <w:rsid w:val="00107678"/>
    <w:rsid w:val="00107A92"/>
    <w:rsid w:val="00107F1C"/>
    <w:rsid w:val="00111317"/>
    <w:rsid w:val="00111CA2"/>
    <w:rsid w:val="00112E94"/>
    <w:rsid w:val="0011767D"/>
    <w:rsid w:val="00130DDA"/>
    <w:rsid w:val="00131CDC"/>
    <w:rsid w:val="001330C9"/>
    <w:rsid w:val="0013346A"/>
    <w:rsid w:val="00133895"/>
    <w:rsid w:val="00134508"/>
    <w:rsid w:val="0013534E"/>
    <w:rsid w:val="00135FB9"/>
    <w:rsid w:val="00136441"/>
    <w:rsid w:val="0014005B"/>
    <w:rsid w:val="00141144"/>
    <w:rsid w:val="00145655"/>
    <w:rsid w:val="00146BAF"/>
    <w:rsid w:val="00146F32"/>
    <w:rsid w:val="00147EA7"/>
    <w:rsid w:val="001533F1"/>
    <w:rsid w:val="0015490E"/>
    <w:rsid w:val="0015706A"/>
    <w:rsid w:val="00157AA0"/>
    <w:rsid w:val="001608ED"/>
    <w:rsid w:val="0016169D"/>
    <w:rsid w:val="00162693"/>
    <w:rsid w:val="00164A68"/>
    <w:rsid w:val="00165074"/>
    <w:rsid w:val="0017179A"/>
    <w:rsid w:val="00172494"/>
    <w:rsid w:val="00172CD7"/>
    <w:rsid w:val="00174028"/>
    <w:rsid w:val="00174CE8"/>
    <w:rsid w:val="00174E78"/>
    <w:rsid w:val="00175975"/>
    <w:rsid w:val="00177560"/>
    <w:rsid w:val="00182888"/>
    <w:rsid w:val="0018350E"/>
    <w:rsid w:val="00190AD2"/>
    <w:rsid w:val="00191048"/>
    <w:rsid w:val="00191895"/>
    <w:rsid w:val="001924E1"/>
    <w:rsid w:val="00193701"/>
    <w:rsid w:val="00196169"/>
    <w:rsid w:val="00197AD4"/>
    <w:rsid w:val="001A4F27"/>
    <w:rsid w:val="001A6010"/>
    <w:rsid w:val="001B1958"/>
    <w:rsid w:val="001B1CD0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166D"/>
    <w:rsid w:val="001D192D"/>
    <w:rsid w:val="001D25D3"/>
    <w:rsid w:val="001D2C34"/>
    <w:rsid w:val="001D3282"/>
    <w:rsid w:val="001D79D7"/>
    <w:rsid w:val="001E12B8"/>
    <w:rsid w:val="001E3126"/>
    <w:rsid w:val="001E3C63"/>
    <w:rsid w:val="001E583D"/>
    <w:rsid w:val="001F03A2"/>
    <w:rsid w:val="001F14C0"/>
    <w:rsid w:val="001F1EBB"/>
    <w:rsid w:val="001F47F0"/>
    <w:rsid w:val="001F4DB5"/>
    <w:rsid w:val="001F644A"/>
    <w:rsid w:val="001F78E5"/>
    <w:rsid w:val="001F7D34"/>
    <w:rsid w:val="0020191D"/>
    <w:rsid w:val="00203116"/>
    <w:rsid w:val="002037E9"/>
    <w:rsid w:val="002121BE"/>
    <w:rsid w:val="00215776"/>
    <w:rsid w:val="00215CCD"/>
    <w:rsid w:val="002167E0"/>
    <w:rsid w:val="00220336"/>
    <w:rsid w:val="002229D3"/>
    <w:rsid w:val="0022757D"/>
    <w:rsid w:val="0022763B"/>
    <w:rsid w:val="00237B0F"/>
    <w:rsid w:val="00240A45"/>
    <w:rsid w:val="00240AFF"/>
    <w:rsid w:val="00246C00"/>
    <w:rsid w:val="0024770C"/>
    <w:rsid w:val="00247729"/>
    <w:rsid w:val="00253638"/>
    <w:rsid w:val="00254526"/>
    <w:rsid w:val="00255220"/>
    <w:rsid w:val="00256C30"/>
    <w:rsid w:val="0026001D"/>
    <w:rsid w:val="002605CD"/>
    <w:rsid w:val="0026176E"/>
    <w:rsid w:val="002633C3"/>
    <w:rsid w:val="002640B5"/>
    <w:rsid w:val="00265C62"/>
    <w:rsid w:val="00270A04"/>
    <w:rsid w:val="00271140"/>
    <w:rsid w:val="00271857"/>
    <w:rsid w:val="0028001D"/>
    <w:rsid w:val="00281044"/>
    <w:rsid w:val="00282ED9"/>
    <w:rsid w:val="00284BA2"/>
    <w:rsid w:val="00284C54"/>
    <w:rsid w:val="00286622"/>
    <w:rsid w:val="002929C7"/>
    <w:rsid w:val="00296125"/>
    <w:rsid w:val="00296220"/>
    <w:rsid w:val="00297A1E"/>
    <w:rsid w:val="002A1EDA"/>
    <w:rsid w:val="002A2A57"/>
    <w:rsid w:val="002A51A8"/>
    <w:rsid w:val="002B4F04"/>
    <w:rsid w:val="002B7CDC"/>
    <w:rsid w:val="002B7FA1"/>
    <w:rsid w:val="002C0D69"/>
    <w:rsid w:val="002C369D"/>
    <w:rsid w:val="002C7020"/>
    <w:rsid w:val="002D26F1"/>
    <w:rsid w:val="002D57EE"/>
    <w:rsid w:val="002D69A4"/>
    <w:rsid w:val="002E0E52"/>
    <w:rsid w:val="002E19D4"/>
    <w:rsid w:val="002E20F3"/>
    <w:rsid w:val="002E42FF"/>
    <w:rsid w:val="002E4A8F"/>
    <w:rsid w:val="002F07A1"/>
    <w:rsid w:val="002F236F"/>
    <w:rsid w:val="002F33FA"/>
    <w:rsid w:val="002F3D13"/>
    <w:rsid w:val="002F4A8F"/>
    <w:rsid w:val="002F4F0B"/>
    <w:rsid w:val="002F6594"/>
    <w:rsid w:val="002F71EB"/>
    <w:rsid w:val="00301C93"/>
    <w:rsid w:val="003079A4"/>
    <w:rsid w:val="003101E7"/>
    <w:rsid w:val="00310536"/>
    <w:rsid w:val="00314BFF"/>
    <w:rsid w:val="00315417"/>
    <w:rsid w:val="00316129"/>
    <w:rsid w:val="00316F8B"/>
    <w:rsid w:val="00317706"/>
    <w:rsid w:val="0032095F"/>
    <w:rsid w:val="00321E71"/>
    <w:rsid w:val="00322019"/>
    <w:rsid w:val="00323E9A"/>
    <w:rsid w:val="0032539A"/>
    <w:rsid w:val="00327035"/>
    <w:rsid w:val="00327345"/>
    <w:rsid w:val="00330312"/>
    <w:rsid w:val="00332504"/>
    <w:rsid w:val="00334C37"/>
    <w:rsid w:val="00336E9C"/>
    <w:rsid w:val="00337EDB"/>
    <w:rsid w:val="00341C85"/>
    <w:rsid w:val="00343104"/>
    <w:rsid w:val="003438EF"/>
    <w:rsid w:val="00344DC8"/>
    <w:rsid w:val="00346214"/>
    <w:rsid w:val="00350668"/>
    <w:rsid w:val="00352DF5"/>
    <w:rsid w:val="0035424E"/>
    <w:rsid w:val="00355DA5"/>
    <w:rsid w:val="003566D1"/>
    <w:rsid w:val="00356C7E"/>
    <w:rsid w:val="00356F90"/>
    <w:rsid w:val="00357F0F"/>
    <w:rsid w:val="003621B7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30F8"/>
    <w:rsid w:val="00383FBC"/>
    <w:rsid w:val="00387048"/>
    <w:rsid w:val="00393045"/>
    <w:rsid w:val="00395371"/>
    <w:rsid w:val="00395841"/>
    <w:rsid w:val="003A0DC9"/>
    <w:rsid w:val="003A15B1"/>
    <w:rsid w:val="003A15C9"/>
    <w:rsid w:val="003A3659"/>
    <w:rsid w:val="003A45B4"/>
    <w:rsid w:val="003B2CAE"/>
    <w:rsid w:val="003B37C2"/>
    <w:rsid w:val="003B525F"/>
    <w:rsid w:val="003B52A3"/>
    <w:rsid w:val="003B5460"/>
    <w:rsid w:val="003C0505"/>
    <w:rsid w:val="003C1EAC"/>
    <w:rsid w:val="003C2098"/>
    <w:rsid w:val="003C23A1"/>
    <w:rsid w:val="003C2C95"/>
    <w:rsid w:val="003C4ABB"/>
    <w:rsid w:val="003C5597"/>
    <w:rsid w:val="003C78DF"/>
    <w:rsid w:val="003D173C"/>
    <w:rsid w:val="003D2B83"/>
    <w:rsid w:val="003D3D92"/>
    <w:rsid w:val="003D425A"/>
    <w:rsid w:val="003D62D1"/>
    <w:rsid w:val="003D702E"/>
    <w:rsid w:val="003D7BA1"/>
    <w:rsid w:val="003D7E90"/>
    <w:rsid w:val="003E0ADA"/>
    <w:rsid w:val="003E2254"/>
    <w:rsid w:val="003E3F04"/>
    <w:rsid w:val="003E535E"/>
    <w:rsid w:val="003E6CC8"/>
    <w:rsid w:val="003E738D"/>
    <w:rsid w:val="003F1018"/>
    <w:rsid w:val="003F196F"/>
    <w:rsid w:val="003F2E82"/>
    <w:rsid w:val="003F35FA"/>
    <w:rsid w:val="003F4CA3"/>
    <w:rsid w:val="003F510B"/>
    <w:rsid w:val="003F57C9"/>
    <w:rsid w:val="003F73BD"/>
    <w:rsid w:val="00401B55"/>
    <w:rsid w:val="00403998"/>
    <w:rsid w:val="004077F8"/>
    <w:rsid w:val="004146E1"/>
    <w:rsid w:val="00421AF7"/>
    <w:rsid w:val="00422164"/>
    <w:rsid w:val="00423E4B"/>
    <w:rsid w:val="004247F1"/>
    <w:rsid w:val="00425323"/>
    <w:rsid w:val="0042698B"/>
    <w:rsid w:val="00431159"/>
    <w:rsid w:val="00434C25"/>
    <w:rsid w:val="00436938"/>
    <w:rsid w:val="00437258"/>
    <w:rsid w:val="00444240"/>
    <w:rsid w:val="00447705"/>
    <w:rsid w:val="0045165E"/>
    <w:rsid w:val="00451ACD"/>
    <w:rsid w:val="00453C25"/>
    <w:rsid w:val="004548E8"/>
    <w:rsid w:val="00455455"/>
    <w:rsid w:val="00455B45"/>
    <w:rsid w:val="004571C1"/>
    <w:rsid w:val="00460953"/>
    <w:rsid w:val="00460C16"/>
    <w:rsid w:val="00463145"/>
    <w:rsid w:val="00464865"/>
    <w:rsid w:val="0046542B"/>
    <w:rsid w:val="004663FF"/>
    <w:rsid w:val="004703D8"/>
    <w:rsid w:val="00470A9F"/>
    <w:rsid w:val="00470FC0"/>
    <w:rsid w:val="00471896"/>
    <w:rsid w:val="004729E7"/>
    <w:rsid w:val="0047362E"/>
    <w:rsid w:val="00474207"/>
    <w:rsid w:val="00474F63"/>
    <w:rsid w:val="004770EB"/>
    <w:rsid w:val="00477754"/>
    <w:rsid w:val="004779BA"/>
    <w:rsid w:val="0048117E"/>
    <w:rsid w:val="004819BA"/>
    <w:rsid w:val="00483280"/>
    <w:rsid w:val="004844A9"/>
    <w:rsid w:val="004849EC"/>
    <w:rsid w:val="00485024"/>
    <w:rsid w:val="00486DE7"/>
    <w:rsid w:val="004901CB"/>
    <w:rsid w:val="00491EB2"/>
    <w:rsid w:val="004930B8"/>
    <w:rsid w:val="00493351"/>
    <w:rsid w:val="004A074B"/>
    <w:rsid w:val="004A101D"/>
    <w:rsid w:val="004A2774"/>
    <w:rsid w:val="004A52DD"/>
    <w:rsid w:val="004A550B"/>
    <w:rsid w:val="004A6799"/>
    <w:rsid w:val="004A6EE4"/>
    <w:rsid w:val="004A799E"/>
    <w:rsid w:val="004A7D63"/>
    <w:rsid w:val="004B1E00"/>
    <w:rsid w:val="004B4523"/>
    <w:rsid w:val="004B50F9"/>
    <w:rsid w:val="004C1644"/>
    <w:rsid w:val="004C35FF"/>
    <w:rsid w:val="004C376A"/>
    <w:rsid w:val="004C45DE"/>
    <w:rsid w:val="004C5574"/>
    <w:rsid w:val="004D21CF"/>
    <w:rsid w:val="004D3A2D"/>
    <w:rsid w:val="004D4833"/>
    <w:rsid w:val="004D4D89"/>
    <w:rsid w:val="004D5202"/>
    <w:rsid w:val="004D5BE8"/>
    <w:rsid w:val="004D5F2F"/>
    <w:rsid w:val="004E2338"/>
    <w:rsid w:val="004E3455"/>
    <w:rsid w:val="004E4985"/>
    <w:rsid w:val="004E7482"/>
    <w:rsid w:val="004E78B6"/>
    <w:rsid w:val="004E7B7A"/>
    <w:rsid w:val="004E7EE0"/>
    <w:rsid w:val="004F0641"/>
    <w:rsid w:val="004F4CD6"/>
    <w:rsid w:val="004F51A5"/>
    <w:rsid w:val="004F5971"/>
    <w:rsid w:val="004F6AEF"/>
    <w:rsid w:val="004F7940"/>
    <w:rsid w:val="004F79CA"/>
    <w:rsid w:val="0050589B"/>
    <w:rsid w:val="0051202E"/>
    <w:rsid w:val="005129FF"/>
    <w:rsid w:val="00512B13"/>
    <w:rsid w:val="005159C2"/>
    <w:rsid w:val="00516133"/>
    <w:rsid w:val="005204B6"/>
    <w:rsid w:val="0052109B"/>
    <w:rsid w:val="00521C12"/>
    <w:rsid w:val="00523BB0"/>
    <w:rsid w:val="00523CB3"/>
    <w:rsid w:val="0052630B"/>
    <w:rsid w:val="00532276"/>
    <w:rsid w:val="00532430"/>
    <w:rsid w:val="00532976"/>
    <w:rsid w:val="00532F7F"/>
    <w:rsid w:val="00532FEA"/>
    <w:rsid w:val="00533290"/>
    <w:rsid w:val="0053373A"/>
    <w:rsid w:val="00533C1E"/>
    <w:rsid w:val="00535886"/>
    <w:rsid w:val="005373E0"/>
    <w:rsid w:val="0054169E"/>
    <w:rsid w:val="0054224D"/>
    <w:rsid w:val="00542395"/>
    <w:rsid w:val="00542C23"/>
    <w:rsid w:val="00546BFD"/>
    <w:rsid w:val="005477CD"/>
    <w:rsid w:val="00547D71"/>
    <w:rsid w:val="00550114"/>
    <w:rsid w:val="00554D2E"/>
    <w:rsid w:val="005552BC"/>
    <w:rsid w:val="00556A01"/>
    <w:rsid w:val="00556FFA"/>
    <w:rsid w:val="00557BE9"/>
    <w:rsid w:val="005647D5"/>
    <w:rsid w:val="005668FB"/>
    <w:rsid w:val="00567A32"/>
    <w:rsid w:val="00573835"/>
    <w:rsid w:val="0057409B"/>
    <w:rsid w:val="00574AAF"/>
    <w:rsid w:val="005820CE"/>
    <w:rsid w:val="00584D6B"/>
    <w:rsid w:val="00587A23"/>
    <w:rsid w:val="00587D33"/>
    <w:rsid w:val="005903F9"/>
    <w:rsid w:val="00590CD7"/>
    <w:rsid w:val="00591DF0"/>
    <w:rsid w:val="00592586"/>
    <w:rsid w:val="005935BD"/>
    <w:rsid w:val="0059744F"/>
    <w:rsid w:val="005A0903"/>
    <w:rsid w:val="005A09CE"/>
    <w:rsid w:val="005A219C"/>
    <w:rsid w:val="005A504C"/>
    <w:rsid w:val="005B06C4"/>
    <w:rsid w:val="005B1C1E"/>
    <w:rsid w:val="005B5CC8"/>
    <w:rsid w:val="005B7042"/>
    <w:rsid w:val="005B7DA5"/>
    <w:rsid w:val="005C1661"/>
    <w:rsid w:val="005C4018"/>
    <w:rsid w:val="005C4596"/>
    <w:rsid w:val="005C65DF"/>
    <w:rsid w:val="005C78A7"/>
    <w:rsid w:val="005C7C4E"/>
    <w:rsid w:val="005D10B2"/>
    <w:rsid w:val="005D479C"/>
    <w:rsid w:val="005D6F98"/>
    <w:rsid w:val="005D768B"/>
    <w:rsid w:val="005E6D2C"/>
    <w:rsid w:val="005E70F6"/>
    <w:rsid w:val="005F0BB1"/>
    <w:rsid w:val="005F2F94"/>
    <w:rsid w:val="005F3AF4"/>
    <w:rsid w:val="005F4001"/>
    <w:rsid w:val="005F416E"/>
    <w:rsid w:val="005F7F31"/>
    <w:rsid w:val="00600389"/>
    <w:rsid w:val="00604548"/>
    <w:rsid w:val="006065AB"/>
    <w:rsid w:val="00607064"/>
    <w:rsid w:val="00607369"/>
    <w:rsid w:val="0061189C"/>
    <w:rsid w:val="00611D35"/>
    <w:rsid w:val="00620B40"/>
    <w:rsid w:val="00620DDE"/>
    <w:rsid w:val="00622087"/>
    <w:rsid w:val="00622190"/>
    <w:rsid w:val="00624A6C"/>
    <w:rsid w:val="00625373"/>
    <w:rsid w:val="006257CF"/>
    <w:rsid w:val="006265CF"/>
    <w:rsid w:val="006271A3"/>
    <w:rsid w:val="00630037"/>
    <w:rsid w:val="00630DB2"/>
    <w:rsid w:val="006343F5"/>
    <w:rsid w:val="00635F03"/>
    <w:rsid w:val="006360E9"/>
    <w:rsid w:val="0063622E"/>
    <w:rsid w:val="006375CD"/>
    <w:rsid w:val="006379FC"/>
    <w:rsid w:val="00637A02"/>
    <w:rsid w:val="00641174"/>
    <w:rsid w:val="006418A6"/>
    <w:rsid w:val="00642896"/>
    <w:rsid w:val="00642A0E"/>
    <w:rsid w:val="00642A35"/>
    <w:rsid w:val="00642A50"/>
    <w:rsid w:val="006440B0"/>
    <w:rsid w:val="00645A89"/>
    <w:rsid w:val="00650635"/>
    <w:rsid w:val="00651322"/>
    <w:rsid w:val="006523FB"/>
    <w:rsid w:val="00652630"/>
    <w:rsid w:val="00653C79"/>
    <w:rsid w:val="0065663D"/>
    <w:rsid w:val="00660EEB"/>
    <w:rsid w:val="0066113B"/>
    <w:rsid w:val="006615A9"/>
    <w:rsid w:val="00666F0A"/>
    <w:rsid w:val="0067051F"/>
    <w:rsid w:val="00670D2D"/>
    <w:rsid w:val="0067218A"/>
    <w:rsid w:val="006735FC"/>
    <w:rsid w:val="00675355"/>
    <w:rsid w:val="00676047"/>
    <w:rsid w:val="00676243"/>
    <w:rsid w:val="00676CF8"/>
    <w:rsid w:val="00682798"/>
    <w:rsid w:val="006871A4"/>
    <w:rsid w:val="00691A8B"/>
    <w:rsid w:val="00693234"/>
    <w:rsid w:val="00695A89"/>
    <w:rsid w:val="00697D83"/>
    <w:rsid w:val="006A19C3"/>
    <w:rsid w:val="006A2424"/>
    <w:rsid w:val="006A2A27"/>
    <w:rsid w:val="006A57EA"/>
    <w:rsid w:val="006A5A2D"/>
    <w:rsid w:val="006B0D37"/>
    <w:rsid w:val="006B12F2"/>
    <w:rsid w:val="006B19CB"/>
    <w:rsid w:val="006B21D8"/>
    <w:rsid w:val="006B2607"/>
    <w:rsid w:val="006B3875"/>
    <w:rsid w:val="006B64CA"/>
    <w:rsid w:val="006C1BAD"/>
    <w:rsid w:val="006C350E"/>
    <w:rsid w:val="006C38B5"/>
    <w:rsid w:val="006C6EDB"/>
    <w:rsid w:val="006C797E"/>
    <w:rsid w:val="006C7C76"/>
    <w:rsid w:val="006D2B39"/>
    <w:rsid w:val="006D42D0"/>
    <w:rsid w:val="006D45D7"/>
    <w:rsid w:val="006D5900"/>
    <w:rsid w:val="006D647A"/>
    <w:rsid w:val="006D6589"/>
    <w:rsid w:val="006E0434"/>
    <w:rsid w:val="006E08DB"/>
    <w:rsid w:val="006E23E6"/>
    <w:rsid w:val="006E2DC1"/>
    <w:rsid w:val="006E311E"/>
    <w:rsid w:val="006E3727"/>
    <w:rsid w:val="006E3F27"/>
    <w:rsid w:val="006E6438"/>
    <w:rsid w:val="006E68D6"/>
    <w:rsid w:val="006E7E4C"/>
    <w:rsid w:val="006E7E9D"/>
    <w:rsid w:val="006F1CCB"/>
    <w:rsid w:val="006F2166"/>
    <w:rsid w:val="006F2385"/>
    <w:rsid w:val="006F3C43"/>
    <w:rsid w:val="00704364"/>
    <w:rsid w:val="00704F74"/>
    <w:rsid w:val="00705D95"/>
    <w:rsid w:val="00706032"/>
    <w:rsid w:val="00714BC3"/>
    <w:rsid w:val="00715C01"/>
    <w:rsid w:val="00716B66"/>
    <w:rsid w:val="00716EA0"/>
    <w:rsid w:val="00722D3F"/>
    <w:rsid w:val="00724664"/>
    <w:rsid w:val="007277C1"/>
    <w:rsid w:val="0072798C"/>
    <w:rsid w:val="007305BE"/>
    <w:rsid w:val="0073227B"/>
    <w:rsid w:val="00736132"/>
    <w:rsid w:val="0073636E"/>
    <w:rsid w:val="007364F5"/>
    <w:rsid w:val="0074152A"/>
    <w:rsid w:val="00741D6A"/>
    <w:rsid w:val="00743EB3"/>
    <w:rsid w:val="00745604"/>
    <w:rsid w:val="00745AC4"/>
    <w:rsid w:val="00747965"/>
    <w:rsid w:val="00756AEF"/>
    <w:rsid w:val="007604A5"/>
    <w:rsid w:val="00761A9E"/>
    <w:rsid w:val="007647D3"/>
    <w:rsid w:val="00770156"/>
    <w:rsid w:val="00770C60"/>
    <w:rsid w:val="00770DDF"/>
    <w:rsid w:val="00770E1A"/>
    <w:rsid w:val="00771E94"/>
    <w:rsid w:val="00773B15"/>
    <w:rsid w:val="007752EB"/>
    <w:rsid w:val="0078190A"/>
    <w:rsid w:val="007823BE"/>
    <w:rsid w:val="007845E6"/>
    <w:rsid w:val="00787192"/>
    <w:rsid w:val="00787D35"/>
    <w:rsid w:val="00792237"/>
    <w:rsid w:val="0079323B"/>
    <w:rsid w:val="007934D2"/>
    <w:rsid w:val="00793E1C"/>
    <w:rsid w:val="00794406"/>
    <w:rsid w:val="007952E6"/>
    <w:rsid w:val="007976DA"/>
    <w:rsid w:val="00797FF2"/>
    <w:rsid w:val="007A0343"/>
    <w:rsid w:val="007A0F28"/>
    <w:rsid w:val="007A200C"/>
    <w:rsid w:val="007A448B"/>
    <w:rsid w:val="007A546C"/>
    <w:rsid w:val="007A713A"/>
    <w:rsid w:val="007C02C0"/>
    <w:rsid w:val="007C0DF1"/>
    <w:rsid w:val="007C2FC8"/>
    <w:rsid w:val="007C449A"/>
    <w:rsid w:val="007C4A1C"/>
    <w:rsid w:val="007C74D4"/>
    <w:rsid w:val="007D121D"/>
    <w:rsid w:val="007D1547"/>
    <w:rsid w:val="007D1578"/>
    <w:rsid w:val="007D2422"/>
    <w:rsid w:val="007D44CD"/>
    <w:rsid w:val="007D4620"/>
    <w:rsid w:val="007D54F2"/>
    <w:rsid w:val="007E128E"/>
    <w:rsid w:val="007E7737"/>
    <w:rsid w:val="007F1FCB"/>
    <w:rsid w:val="007F7500"/>
    <w:rsid w:val="007F7B54"/>
    <w:rsid w:val="008019E1"/>
    <w:rsid w:val="00801D8C"/>
    <w:rsid w:val="00802700"/>
    <w:rsid w:val="00803709"/>
    <w:rsid w:val="0080777D"/>
    <w:rsid w:val="008101C5"/>
    <w:rsid w:val="00814432"/>
    <w:rsid w:val="00814EAE"/>
    <w:rsid w:val="008207D6"/>
    <w:rsid w:val="00821231"/>
    <w:rsid w:val="008223D7"/>
    <w:rsid w:val="00825ACD"/>
    <w:rsid w:val="008266AE"/>
    <w:rsid w:val="008323DD"/>
    <w:rsid w:val="008355F9"/>
    <w:rsid w:val="00835756"/>
    <w:rsid w:val="008374B2"/>
    <w:rsid w:val="0084325D"/>
    <w:rsid w:val="00850B9C"/>
    <w:rsid w:val="0085448E"/>
    <w:rsid w:val="008613D6"/>
    <w:rsid w:val="008623A2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C84"/>
    <w:rsid w:val="00870625"/>
    <w:rsid w:val="008710AB"/>
    <w:rsid w:val="00873174"/>
    <w:rsid w:val="00876EA0"/>
    <w:rsid w:val="00877630"/>
    <w:rsid w:val="00886805"/>
    <w:rsid w:val="00886ADE"/>
    <w:rsid w:val="00890820"/>
    <w:rsid w:val="00892568"/>
    <w:rsid w:val="00892D17"/>
    <w:rsid w:val="008A1081"/>
    <w:rsid w:val="008A4219"/>
    <w:rsid w:val="008A4BCC"/>
    <w:rsid w:val="008A55F0"/>
    <w:rsid w:val="008A6B37"/>
    <w:rsid w:val="008A6DE9"/>
    <w:rsid w:val="008A758F"/>
    <w:rsid w:val="008B2B3F"/>
    <w:rsid w:val="008B3AB1"/>
    <w:rsid w:val="008B4438"/>
    <w:rsid w:val="008C1252"/>
    <w:rsid w:val="008C1416"/>
    <w:rsid w:val="008C3D15"/>
    <w:rsid w:val="008C51AB"/>
    <w:rsid w:val="008D2823"/>
    <w:rsid w:val="008D5B58"/>
    <w:rsid w:val="008D6A64"/>
    <w:rsid w:val="008E035D"/>
    <w:rsid w:val="008E1E68"/>
    <w:rsid w:val="008E249A"/>
    <w:rsid w:val="008E2EAB"/>
    <w:rsid w:val="008E445F"/>
    <w:rsid w:val="008E6E36"/>
    <w:rsid w:val="008F440D"/>
    <w:rsid w:val="008F6D3B"/>
    <w:rsid w:val="008F6FF7"/>
    <w:rsid w:val="00902F80"/>
    <w:rsid w:val="00905173"/>
    <w:rsid w:val="00905A5B"/>
    <w:rsid w:val="0090681A"/>
    <w:rsid w:val="00907A63"/>
    <w:rsid w:val="009103E8"/>
    <w:rsid w:val="009138EA"/>
    <w:rsid w:val="0091477D"/>
    <w:rsid w:val="00915F4C"/>
    <w:rsid w:val="00917E7B"/>
    <w:rsid w:val="009215E9"/>
    <w:rsid w:val="00923521"/>
    <w:rsid w:val="00923771"/>
    <w:rsid w:val="00925C40"/>
    <w:rsid w:val="00927E81"/>
    <w:rsid w:val="009305DA"/>
    <w:rsid w:val="009309C2"/>
    <w:rsid w:val="0093122D"/>
    <w:rsid w:val="00932F3B"/>
    <w:rsid w:val="00935696"/>
    <w:rsid w:val="00935939"/>
    <w:rsid w:val="0093761D"/>
    <w:rsid w:val="0093789A"/>
    <w:rsid w:val="009407C8"/>
    <w:rsid w:val="00943A82"/>
    <w:rsid w:val="00943F58"/>
    <w:rsid w:val="00945936"/>
    <w:rsid w:val="00946B9D"/>
    <w:rsid w:val="00947550"/>
    <w:rsid w:val="0095034D"/>
    <w:rsid w:val="00951950"/>
    <w:rsid w:val="00951D8E"/>
    <w:rsid w:val="009523A3"/>
    <w:rsid w:val="00952756"/>
    <w:rsid w:val="0095655D"/>
    <w:rsid w:val="00956CDC"/>
    <w:rsid w:val="00964F6C"/>
    <w:rsid w:val="00966899"/>
    <w:rsid w:val="00967373"/>
    <w:rsid w:val="00967BF0"/>
    <w:rsid w:val="009709BC"/>
    <w:rsid w:val="00974EF0"/>
    <w:rsid w:val="009826E6"/>
    <w:rsid w:val="00984543"/>
    <w:rsid w:val="009866F7"/>
    <w:rsid w:val="00991319"/>
    <w:rsid w:val="00992D77"/>
    <w:rsid w:val="00993D26"/>
    <w:rsid w:val="0099552C"/>
    <w:rsid w:val="00995C96"/>
    <w:rsid w:val="009973C2"/>
    <w:rsid w:val="00997768"/>
    <w:rsid w:val="009A0FE3"/>
    <w:rsid w:val="009A1213"/>
    <w:rsid w:val="009A168F"/>
    <w:rsid w:val="009A2F78"/>
    <w:rsid w:val="009A3C41"/>
    <w:rsid w:val="009A4374"/>
    <w:rsid w:val="009B16FF"/>
    <w:rsid w:val="009B1AA9"/>
    <w:rsid w:val="009B28CF"/>
    <w:rsid w:val="009B4DD9"/>
    <w:rsid w:val="009C5750"/>
    <w:rsid w:val="009C57F4"/>
    <w:rsid w:val="009C65F7"/>
    <w:rsid w:val="009C6E40"/>
    <w:rsid w:val="009D0BE6"/>
    <w:rsid w:val="009D1542"/>
    <w:rsid w:val="009D35D3"/>
    <w:rsid w:val="009D4B51"/>
    <w:rsid w:val="009E3318"/>
    <w:rsid w:val="009E4C57"/>
    <w:rsid w:val="009E4F77"/>
    <w:rsid w:val="009F12CA"/>
    <w:rsid w:val="009F39C8"/>
    <w:rsid w:val="009F3A61"/>
    <w:rsid w:val="009F5C29"/>
    <w:rsid w:val="00A048A6"/>
    <w:rsid w:val="00A05664"/>
    <w:rsid w:val="00A06D1E"/>
    <w:rsid w:val="00A0715A"/>
    <w:rsid w:val="00A077BE"/>
    <w:rsid w:val="00A14D50"/>
    <w:rsid w:val="00A258C3"/>
    <w:rsid w:val="00A26E21"/>
    <w:rsid w:val="00A32CB5"/>
    <w:rsid w:val="00A33FE9"/>
    <w:rsid w:val="00A3436C"/>
    <w:rsid w:val="00A37BC7"/>
    <w:rsid w:val="00A408DC"/>
    <w:rsid w:val="00A40968"/>
    <w:rsid w:val="00A436AB"/>
    <w:rsid w:val="00A451C1"/>
    <w:rsid w:val="00A47003"/>
    <w:rsid w:val="00A475A3"/>
    <w:rsid w:val="00A4792E"/>
    <w:rsid w:val="00A5086E"/>
    <w:rsid w:val="00A508E3"/>
    <w:rsid w:val="00A50BEC"/>
    <w:rsid w:val="00A52F5F"/>
    <w:rsid w:val="00A60497"/>
    <w:rsid w:val="00A61B21"/>
    <w:rsid w:val="00A640FA"/>
    <w:rsid w:val="00A663E2"/>
    <w:rsid w:val="00A7028C"/>
    <w:rsid w:val="00A70998"/>
    <w:rsid w:val="00A74C5C"/>
    <w:rsid w:val="00A76E16"/>
    <w:rsid w:val="00A77655"/>
    <w:rsid w:val="00A776AD"/>
    <w:rsid w:val="00A77CB1"/>
    <w:rsid w:val="00A80B5C"/>
    <w:rsid w:val="00A817E2"/>
    <w:rsid w:val="00A81A68"/>
    <w:rsid w:val="00A82A4A"/>
    <w:rsid w:val="00A83EA3"/>
    <w:rsid w:val="00A844B8"/>
    <w:rsid w:val="00A85057"/>
    <w:rsid w:val="00A86C6F"/>
    <w:rsid w:val="00A86C79"/>
    <w:rsid w:val="00A86E69"/>
    <w:rsid w:val="00A875E9"/>
    <w:rsid w:val="00A8761A"/>
    <w:rsid w:val="00A917FF"/>
    <w:rsid w:val="00A91B96"/>
    <w:rsid w:val="00A94867"/>
    <w:rsid w:val="00A95BFC"/>
    <w:rsid w:val="00AA3B24"/>
    <w:rsid w:val="00AA3CBA"/>
    <w:rsid w:val="00AA64EF"/>
    <w:rsid w:val="00AA6A53"/>
    <w:rsid w:val="00AA6B64"/>
    <w:rsid w:val="00AB2544"/>
    <w:rsid w:val="00AB2F85"/>
    <w:rsid w:val="00AB4870"/>
    <w:rsid w:val="00AB5A40"/>
    <w:rsid w:val="00AB64FD"/>
    <w:rsid w:val="00AC061E"/>
    <w:rsid w:val="00AC1805"/>
    <w:rsid w:val="00AC1A26"/>
    <w:rsid w:val="00AC1F26"/>
    <w:rsid w:val="00AC35A4"/>
    <w:rsid w:val="00AC69CB"/>
    <w:rsid w:val="00AD11DB"/>
    <w:rsid w:val="00AD3D58"/>
    <w:rsid w:val="00AD4BAB"/>
    <w:rsid w:val="00AD5347"/>
    <w:rsid w:val="00AD631D"/>
    <w:rsid w:val="00AE6E11"/>
    <w:rsid w:val="00AF0885"/>
    <w:rsid w:val="00AF147D"/>
    <w:rsid w:val="00AF5721"/>
    <w:rsid w:val="00AF70F1"/>
    <w:rsid w:val="00AF7C3C"/>
    <w:rsid w:val="00B01E10"/>
    <w:rsid w:val="00B03744"/>
    <w:rsid w:val="00B04508"/>
    <w:rsid w:val="00B066DA"/>
    <w:rsid w:val="00B10AC9"/>
    <w:rsid w:val="00B145D6"/>
    <w:rsid w:val="00B17CDB"/>
    <w:rsid w:val="00B20A7C"/>
    <w:rsid w:val="00B20D66"/>
    <w:rsid w:val="00B21E41"/>
    <w:rsid w:val="00B22708"/>
    <w:rsid w:val="00B22FBF"/>
    <w:rsid w:val="00B23757"/>
    <w:rsid w:val="00B24B17"/>
    <w:rsid w:val="00B24D53"/>
    <w:rsid w:val="00B25A44"/>
    <w:rsid w:val="00B3039B"/>
    <w:rsid w:val="00B32CA3"/>
    <w:rsid w:val="00B33659"/>
    <w:rsid w:val="00B35A20"/>
    <w:rsid w:val="00B35B13"/>
    <w:rsid w:val="00B4048C"/>
    <w:rsid w:val="00B415BC"/>
    <w:rsid w:val="00B41BB0"/>
    <w:rsid w:val="00B44ED3"/>
    <w:rsid w:val="00B45A31"/>
    <w:rsid w:val="00B4644F"/>
    <w:rsid w:val="00B50012"/>
    <w:rsid w:val="00B55EF9"/>
    <w:rsid w:val="00B60CDB"/>
    <w:rsid w:val="00B61F54"/>
    <w:rsid w:val="00B6235F"/>
    <w:rsid w:val="00B66E85"/>
    <w:rsid w:val="00B70F04"/>
    <w:rsid w:val="00B71DC9"/>
    <w:rsid w:val="00B723CC"/>
    <w:rsid w:val="00B72C83"/>
    <w:rsid w:val="00B72CAD"/>
    <w:rsid w:val="00B75438"/>
    <w:rsid w:val="00B76AB1"/>
    <w:rsid w:val="00B77F94"/>
    <w:rsid w:val="00B8136E"/>
    <w:rsid w:val="00B84C62"/>
    <w:rsid w:val="00B86142"/>
    <w:rsid w:val="00B90E8E"/>
    <w:rsid w:val="00B938E2"/>
    <w:rsid w:val="00B95CFD"/>
    <w:rsid w:val="00BA2560"/>
    <w:rsid w:val="00BA2D6F"/>
    <w:rsid w:val="00BA7598"/>
    <w:rsid w:val="00BA7624"/>
    <w:rsid w:val="00BB0421"/>
    <w:rsid w:val="00BB106E"/>
    <w:rsid w:val="00BB1B46"/>
    <w:rsid w:val="00BB3532"/>
    <w:rsid w:val="00BB3969"/>
    <w:rsid w:val="00BC149E"/>
    <w:rsid w:val="00BC184E"/>
    <w:rsid w:val="00BC4CC0"/>
    <w:rsid w:val="00BC7DE1"/>
    <w:rsid w:val="00BD3A05"/>
    <w:rsid w:val="00BD63BC"/>
    <w:rsid w:val="00BE2990"/>
    <w:rsid w:val="00BE38B2"/>
    <w:rsid w:val="00BE3C08"/>
    <w:rsid w:val="00BE504F"/>
    <w:rsid w:val="00BE593C"/>
    <w:rsid w:val="00BE5950"/>
    <w:rsid w:val="00BE5C74"/>
    <w:rsid w:val="00BF09C4"/>
    <w:rsid w:val="00BF10F9"/>
    <w:rsid w:val="00BF46E8"/>
    <w:rsid w:val="00BF5253"/>
    <w:rsid w:val="00BF6520"/>
    <w:rsid w:val="00C0220F"/>
    <w:rsid w:val="00C02E73"/>
    <w:rsid w:val="00C0515F"/>
    <w:rsid w:val="00C109FD"/>
    <w:rsid w:val="00C10CAC"/>
    <w:rsid w:val="00C1172C"/>
    <w:rsid w:val="00C13B10"/>
    <w:rsid w:val="00C148FA"/>
    <w:rsid w:val="00C150D0"/>
    <w:rsid w:val="00C224B5"/>
    <w:rsid w:val="00C24315"/>
    <w:rsid w:val="00C24D14"/>
    <w:rsid w:val="00C3101B"/>
    <w:rsid w:val="00C34086"/>
    <w:rsid w:val="00C3431D"/>
    <w:rsid w:val="00C36053"/>
    <w:rsid w:val="00C37B04"/>
    <w:rsid w:val="00C41CC2"/>
    <w:rsid w:val="00C4239A"/>
    <w:rsid w:val="00C429BC"/>
    <w:rsid w:val="00C42E3C"/>
    <w:rsid w:val="00C445DE"/>
    <w:rsid w:val="00C466F6"/>
    <w:rsid w:val="00C46873"/>
    <w:rsid w:val="00C46B17"/>
    <w:rsid w:val="00C47155"/>
    <w:rsid w:val="00C47458"/>
    <w:rsid w:val="00C50AC7"/>
    <w:rsid w:val="00C53097"/>
    <w:rsid w:val="00C65260"/>
    <w:rsid w:val="00C6615E"/>
    <w:rsid w:val="00C66C89"/>
    <w:rsid w:val="00C676D3"/>
    <w:rsid w:val="00C67B2E"/>
    <w:rsid w:val="00C739A5"/>
    <w:rsid w:val="00C7479B"/>
    <w:rsid w:val="00C749E1"/>
    <w:rsid w:val="00C74B08"/>
    <w:rsid w:val="00C7509D"/>
    <w:rsid w:val="00C750D2"/>
    <w:rsid w:val="00C7514D"/>
    <w:rsid w:val="00C772E1"/>
    <w:rsid w:val="00C802B1"/>
    <w:rsid w:val="00C80CF5"/>
    <w:rsid w:val="00C81103"/>
    <w:rsid w:val="00C8245F"/>
    <w:rsid w:val="00C852D3"/>
    <w:rsid w:val="00C86334"/>
    <w:rsid w:val="00C878CA"/>
    <w:rsid w:val="00C902C1"/>
    <w:rsid w:val="00C912CF"/>
    <w:rsid w:val="00C91F7A"/>
    <w:rsid w:val="00C9362B"/>
    <w:rsid w:val="00C949F5"/>
    <w:rsid w:val="00C95343"/>
    <w:rsid w:val="00C95542"/>
    <w:rsid w:val="00C95FDE"/>
    <w:rsid w:val="00C97684"/>
    <w:rsid w:val="00CA0BC2"/>
    <w:rsid w:val="00CA447C"/>
    <w:rsid w:val="00CA63E9"/>
    <w:rsid w:val="00CB2E7A"/>
    <w:rsid w:val="00CB3879"/>
    <w:rsid w:val="00CB4D2F"/>
    <w:rsid w:val="00CB5777"/>
    <w:rsid w:val="00CB7C5C"/>
    <w:rsid w:val="00CC081C"/>
    <w:rsid w:val="00CC363A"/>
    <w:rsid w:val="00CC405E"/>
    <w:rsid w:val="00CC41C4"/>
    <w:rsid w:val="00CC7D76"/>
    <w:rsid w:val="00CD5493"/>
    <w:rsid w:val="00CD5FD9"/>
    <w:rsid w:val="00CD61BE"/>
    <w:rsid w:val="00CE1314"/>
    <w:rsid w:val="00CE35BD"/>
    <w:rsid w:val="00CF5A01"/>
    <w:rsid w:val="00CF65AF"/>
    <w:rsid w:val="00D0033A"/>
    <w:rsid w:val="00D0279F"/>
    <w:rsid w:val="00D038C1"/>
    <w:rsid w:val="00D03E31"/>
    <w:rsid w:val="00D040DC"/>
    <w:rsid w:val="00D05DB5"/>
    <w:rsid w:val="00D1008D"/>
    <w:rsid w:val="00D104FF"/>
    <w:rsid w:val="00D10D50"/>
    <w:rsid w:val="00D13443"/>
    <w:rsid w:val="00D158AA"/>
    <w:rsid w:val="00D173F4"/>
    <w:rsid w:val="00D17A18"/>
    <w:rsid w:val="00D17A32"/>
    <w:rsid w:val="00D20844"/>
    <w:rsid w:val="00D20F83"/>
    <w:rsid w:val="00D25D12"/>
    <w:rsid w:val="00D25E75"/>
    <w:rsid w:val="00D27615"/>
    <w:rsid w:val="00D32662"/>
    <w:rsid w:val="00D32CC5"/>
    <w:rsid w:val="00D335EA"/>
    <w:rsid w:val="00D40EB6"/>
    <w:rsid w:val="00D46BF9"/>
    <w:rsid w:val="00D47E54"/>
    <w:rsid w:val="00D52C1E"/>
    <w:rsid w:val="00D535F5"/>
    <w:rsid w:val="00D53C1A"/>
    <w:rsid w:val="00D5416E"/>
    <w:rsid w:val="00D56C61"/>
    <w:rsid w:val="00D573BA"/>
    <w:rsid w:val="00D6183E"/>
    <w:rsid w:val="00D62164"/>
    <w:rsid w:val="00D62556"/>
    <w:rsid w:val="00D645FB"/>
    <w:rsid w:val="00D65DD2"/>
    <w:rsid w:val="00D65E28"/>
    <w:rsid w:val="00D6634C"/>
    <w:rsid w:val="00D66F89"/>
    <w:rsid w:val="00D70F46"/>
    <w:rsid w:val="00D716B8"/>
    <w:rsid w:val="00D71CB4"/>
    <w:rsid w:val="00D728FB"/>
    <w:rsid w:val="00D73A2D"/>
    <w:rsid w:val="00D75589"/>
    <w:rsid w:val="00D758F0"/>
    <w:rsid w:val="00D76C70"/>
    <w:rsid w:val="00D77752"/>
    <w:rsid w:val="00D77A35"/>
    <w:rsid w:val="00D81990"/>
    <w:rsid w:val="00D82D6F"/>
    <w:rsid w:val="00D915E5"/>
    <w:rsid w:val="00D91F09"/>
    <w:rsid w:val="00D94F4C"/>
    <w:rsid w:val="00D951F6"/>
    <w:rsid w:val="00D97292"/>
    <w:rsid w:val="00DA003F"/>
    <w:rsid w:val="00DA31A2"/>
    <w:rsid w:val="00DA44A6"/>
    <w:rsid w:val="00DA6ECB"/>
    <w:rsid w:val="00DB1047"/>
    <w:rsid w:val="00DB36AB"/>
    <w:rsid w:val="00DB4C89"/>
    <w:rsid w:val="00DB59F7"/>
    <w:rsid w:val="00DB7500"/>
    <w:rsid w:val="00DC023D"/>
    <w:rsid w:val="00DC0A1B"/>
    <w:rsid w:val="00DC5C58"/>
    <w:rsid w:val="00DC699C"/>
    <w:rsid w:val="00DC6C37"/>
    <w:rsid w:val="00DD0980"/>
    <w:rsid w:val="00DD2097"/>
    <w:rsid w:val="00DD4B2B"/>
    <w:rsid w:val="00DD4CC0"/>
    <w:rsid w:val="00DD4D4A"/>
    <w:rsid w:val="00DD5269"/>
    <w:rsid w:val="00DE1802"/>
    <w:rsid w:val="00DE3998"/>
    <w:rsid w:val="00DE3C74"/>
    <w:rsid w:val="00DE71BD"/>
    <w:rsid w:val="00DF1D94"/>
    <w:rsid w:val="00DF25DD"/>
    <w:rsid w:val="00DF7FD5"/>
    <w:rsid w:val="00E030EE"/>
    <w:rsid w:val="00E03826"/>
    <w:rsid w:val="00E05423"/>
    <w:rsid w:val="00E11924"/>
    <w:rsid w:val="00E11B94"/>
    <w:rsid w:val="00E14914"/>
    <w:rsid w:val="00E14CD8"/>
    <w:rsid w:val="00E15014"/>
    <w:rsid w:val="00E155C5"/>
    <w:rsid w:val="00E16148"/>
    <w:rsid w:val="00E16A29"/>
    <w:rsid w:val="00E170AD"/>
    <w:rsid w:val="00E20F8C"/>
    <w:rsid w:val="00E314C9"/>
    <w:rsid w:val="00E32B40"/>
    <w:rsid w:val="00E336D2"/>
    <w:rsid w:val="00E34FEF"/>
    <w:rsid w:val="00E374E4"/>
    <w:rsid w:val="00E4235F"/>
    <w:rsid w:val="00E432E4"/>
    <w:rsid w:val="00E442DB"/>
    <w:rsid w:val="00E44E55"/>
    <w:rsid w:val="00E47078"/>
    <w:rsid w:val="00E474D8"/>
    <w:rsid w:val="00E475FA"/>
    <w:rsid w:val="00E51E59"/>
    <w:rsid w:val="00E5344A"/>
    <w:rsid w:val="00E534FB"/>
    <w:rsid w:val="00E55776"/>
    <w:rsid w:val="00E57FD4"/>
    <w:rsid w:val="00E629DA"/>
    <w:rsid w:val="00E63539"/>
    <w:rsid w:val="00E64509"/>
    <w:rsid w:val="00E64DB1"/>
    <w:rsid w:val="00E66788"/>
    <w:rsid w:val="00E70DFE"/>
    <w:rsid w:val="00E7192A"/>
    <w:rsid w:val="00E73FAE"/>
    <w:rsid w:val="00E75BFA"/>
    <w:rsid w:val="00E80FD7"/>
    <w:rsid w:val="00E8135D"/>
    <w:rsid w:val="00E81D32"/>
    <w:rsid w:val="00E83435"/>
    <w:rsid w:val="00E84FC3"/>
    <w:rsid w:val="00E857E4"/>
    <w:rsid w:val="00E9002F"/>
    <w:rsid w:val="00E90446"/>
    <w:rsid w:val="00E90825"/>
    <w:rsid w:val="00E93FF3"/>
    <w:rsid w:val="00E97580"/>
    <w:rsid w:val="00EA077E"/>
    <w:rsid w:val="00EA1F6F"/>
    <w:rsid w:val="00EA2673"/>
    <w:rsid w:val="00EA2823"/>
    <w:rsid w:val="00EA2965"/>
    <w:rsid w:val="00EA44BA"/>
    <w:rsid w:val="00EB2DAD"/>
    <w:rsid w:val="00EB390D"/>
    <w:rsid w:val="00EB4127"/>
    <w:rsid w:val="00EB4FB5"/>
    <w:rsid w:val="00EB5802"/>
    <w:rsid w:val="00EB773B"/>
    <w:rsid w:val="00EC01BC"/>
    <w:rsid w:val="00EC2B83"/>
    <w:rsid w:val="00EC3BFA"/>
    <w:rsid w:val="00EC418B"/>
    <w:rsid w:val="00EC499A"/>
    <w:rsid w:val="00EC4BD9"/>
    <w:rsid w:val="00ED140D"/>
    <w:rsid w:val="00ED2005"/>
    <w:rsid w:val="00ED20C4"/>
    <w:rsid w:val="00ED6C1F"/>
    <w:rsid w:val="00EE03D8"/>
    <w:rsid w:val="00EE2D08"/>
    <w:rsid w:val="00EE53ED"/>
    <w:rsid w:val="00EF143C"/>
    <w:rsid w:val="00EF404F"/>
    <w:rsid w:val="00EF4A09"/>
    <w:rsid w:val="00EF6691"/>
    <w:rsid w:val="00F02CDD"/>
    <w:rsid w:val="00F068B0"/>
    <w:rsid w:val="00F10114"/>
    <w:rsid w:val="00F12130"/>
    <w:rsid w:val="00F122FC"/>
    <w:rsid w:val="00F16836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219E"/>
    <w:rsid w:val="00F43064"/>
    <w:rsid w:val="00F43CDB"/>
    <w:rsid w:val="00F46698"/>
    <w:rsid w:val="00F466CF"/>
    <w:rsid w:val="00F55EFA"/>
    <w:rsid w:val="00F60BC6"/>
    <w:rsid w:val="00F632DF"/>
    <w:rsid w:val="00F65D04"/>
    <w:rsid w:val="00F66388"/>
    <w:rsid w:val="00F70E84"/>
    <w:rsid w:val="00F71588"/>
    <w:rsid w:val="00F75BF9"/>
    <w:rsid w:val="00F85C15"/>
    <w:rsid w:val="00F87FB9"/>
    <w:rsid w:val="00F91972"/>
    <w:rsid w:val="00F91F27"/>
    <w:rsid w:val="00F926FD"/>
    <w:rsid w:val="00F935EE"/>
    <w:rsid w:val="00FA2B2B"/>
    <w:rsid w:val="00FA3979"/>
    <w:rsid w:val="00FA55BC"/>
    <w:rsid w:val="00FA6C24"/>
    <w:rsid w:val="00FA70A1"/>
    <w:rsid w:val="00FB254C"/>
    <w:rsid w:val="00FB322F"/>
    <w:rsid w:val="00FB48B0"/>
    <w:rsid w:val="00FB4D26"/>
    <w:rsid w:val="00FB5C7A"/>
    <w:rsid w:val="00FB7238"/>
    <w:rsid w:val="00FB7998"/>
    <w:rsid w:val="00FB7EDA"/>
    <w:rsid w:val="00FC1ABA"/>
    <w:rsid w:val="00FC2AFD"/>
    <w:rsid w:val="00FC2D75"/>
    <w:rsid w:val="00FC3784"/>
    <w:rsid w:val="00FC387C"/>
    <w:rsid w:val="00FC4915"/>
    <w:rsid w:val="00FC4C31"/>
    <w:rsid w:val="00FC4EFA"/>
    <w:rsid w:val="00FC729D"/>
    <w:rsid w:val="00FD1F3F"/>
    <w:rsid w:val="00FD3CFC"/>
    <w:rsid w:val="00FD5CAA"/>
    <w:rsid w:val="00FD73DB"/>
    <w:rsid w:val="00FE1348"/>
    <w:rsid w:val="00FE1E84"/>
    <w:rsid w:val="00FE3168"/>
    <w:rsid w:val="00FE7031"/>
    <w:rsid w:val="00FE71CB"/>
    <w:rsid w:val="00FF002B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  <w:pPr>
      <w:spacing w:after="200" w:line="276" w:lineRule="auto"/>
    </w:pPr>
    <w:rPr>
      <w:lang w:eastAsia="en-US"/>
    </w:rPr>
  </w:style>
  <w:style w:type="paragraph" w:styleId="1">
    <w:name w:val="heading 1"/>
    <w:aliases w:val="Заголовок 0"/>
    <w:basedOn w:val="a"/>
    <w:next w:val="a"/>
    <w:link w:val="10"/>
    <w:autoRedefine/>
    <w:uiPriority w:val="99"/>
    <w:qFormat/>
    <w:rsid w:val="00031639"/>
    <w:pPr>
      <w:keepNext/>
      <w:keepLines/>
      <w:spacing w:after="0"/>
      <w:jc w:val="both"/>
      <w:outlineLvl w:val="0"/>
    </w:pPr>
    <w:rPr>
      <w:rFonts w:ascii="Times New Roman" w:eastAsia="Arial Unicode MS" w:hAnsi="Times New Roman"/>
      <w:b/>
      <w:bCs/>
      <w:color w:val="C00000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00392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0 Знак"/>
    <w:basedOn w:val="a0"/>
    <w:link w:val="1"/>
    <w:uiPriority w:val="99"/>
    <w:locked/>
    <w:rsid w:val="00031639"/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003924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21">
    <w:name w:val="Без интервала2"/>
    <w:basedOn w:val="a"/>
    <w:uiPriority w:val="99"/>
    <w:rsid w:val="005647D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47D5"/>
    <w:rPr>
      <w:rFonts w:cs="Times New Roman"/>
    </w:rPr>
  </w:style>
  <w:style w:type="paragraph" w:styleId="a5">
    <w:name w:val="footer"/>
    <w:basedOn w:val="a"/>
    <w:link w:val="a6"/>
    <w:uiPriority w:val="99"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47D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uiPriority w:val="99"/>
    <w:rsid w:val="0026176E"/>
    <w:pPr>
      <w:tabs>
        <w:tab w:val="center" w:pos="4890"/>
        <w:tab w:val="left" w:pos="8602"/>
      </w:tabs>
    </w:pPr>
    <w:rPr>
      <w:rFonts w:ascii="Times New Roman" w:eastAsia="Times New Roman" w:hAnsi="Times New Roman"/>
      <w:b/>
      <w:color w:val="0000FF"/>
      <w:sz w:val="24"/>
      <w:szCs w:val="24"/>
      <w:shd w:val="clear" w:color="auto" w:fill="FFFFFF"/>
      <w:lang w:eastAsia="en-US"/>
    </w:rPr>
  </w:style>
  <w:style w:type="paragraph" w:styleId="a9">
    <w:name w:val="List Paragraph"/>
    <w:basedOn w:val="a"/>
    <w:uiPriority w:val="99"/>
    <w:qFormat/>
    <w:rsid w:val="00271140"/>
    <w:pPr>
      <w:ind w:left="720"/>
      <w:contextualSpacing/>
    </w:pPr>
  </w:style>
  <w:style w:type="paragraph" w:styleId="aa">
    <w:name w:val="No Spacing"/>
    <w:link w:val="ab"/>
    <w:uiPriority w:val="99"/>
    <w:qFormat/>
    <w:rsid w:val="008E24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4"/>
      <w:szCs w:val="24"/>
      <w:lang w:val="en-US"/>
    </w:rPr>
  </w:style>
  <w:style w:type="character" w:styleId="ac">
    <w:name w:val="Strong"/>
    <w:basedOn w:val="a0"/>
    <w:uiPriority w:val="99"/>
    <w:qFormat/>
    <w:rsid w:val="00FA55BC"/>
    <w:rPr>
      <w:rFonts w:cs="Times New Roman"/>
      <w:b/>
      <w:bCs/>
    </w:rPr>
  </w:style>
  <w:style w:type="paragraph" w:customStyle="1" w:styleId="Standard">
    <w:name w:val="Standard"/>
    <w:uiPriority w:val="99"/>
    <w:rsid w:val="005B5CC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99"/>
    <w:rsid w:val="00E314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3">
    <w:name w:val="CharAttribute13"/>
    <w:uiPriority w:val="99"/>
    <w:rsid w:val="002A1EDA"/>
    <w:rPr>
      <w:rFonts w:ascii="Times New Roman" w:eastAsia="Arial Unicode MS"/>
      <w:b/>
      <w:sz w:val="24"/>
    </w:rPr>
  </w:style>
  <w:style w:type="character" w:customStyle="1" w:styleId="ab">
    <w:name w:val="Без интервала Знак"/>
    <w:link w:val="aa"/>
    <w:uiPriority w:val="99"/>
    <w:locked/>
    <w:rsid w:val="002A1EDA"/>
    <w:rPr>
      <w:rFonts w:ascii="Times New Roman" w:eastAsia="Arial Unicode MS" w:hAnsi="Times New Roman"/>
      <w:sz w:val="24"/>
      <w:lang w:val="en-US"/>
    </w:rPr>
  </w:style>
  <w:style w:type="character" w:styleId="ae">
    <w:name w:val="Intense Reference"/>
    <w:basedOn w:val="a0"/>
    <w:uiPriority w:val="99"/>
    <w:qFormat/>
    <w:rsid w:val="002A1EDA"/>
    <w:rPr>
      <w:b/>
      <w:smallCaps/>
      <w:color w:val="C0504D"/>
      <w:spacing w:val="5"/>
      <w:u w:val="single"/>
    </w:rPr>
  </w:style>
  <w:style w:type="paragraph" w:customStyle="1" w:styleId="ParaAttribute9">
    <w:name w:val="ParaAttribute9"/>
    <w:uiPriority w:val="99"/>
    <w:rsid w:val="002A1EDA"/>
    <w:pPr>
      <w:jc w:val="right"/>
    </w:pPr>
    <w:rPr>
      <w:rFonts w:ascii="Times New Roman" w:eastAsia="Batang" w:hAnsi="Times New Roman"/>
      <w:sz w:val="20"/>
      <w:szCs w:val="20"/>
    </w:rPr>
  </w:style>
  <w:style w:type="character" w:customStyle="1" w:styleId="CharAttribute14">
    <w:name w:val="CharAttribute14"/>
    <w:uiPriority w:val="99"/>
    <w:rsid w:val="002A1EDA"/>
    <w:rPr>
      <w:rFonts w:ascii="Times New Roman" w:eastAsia="Arial Unicode MS"/>
      <w:b/>
      <w:color w:val="C00000"/>
      <w:sz w:val="24"/>
    </w:rPr>
  </w:style>
  <w:style w:type="paragraph" w:styleId="af">
    <w:name w:val="Normal (Web)"/>
    <w:basedOn w:val="a"/>
    <w:uiPriority w:val="99"/>
    <w:semiHidden/>
    <w:rsid w:val="00307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  <w:pPr>
      <w:spacing w:after="200" w:line="276" w:lineRule="auto"/>
    </w:pPr>
    <w:rPr>
      <w:lang w:eastAsia="en-US"/>
    </w:rPr>
  </w:style>
  <w:style w:type="paragraph" w:styleId="1">
    <w:name w:val="heading 1"/>
    <w:aliases w:val="Заголовок 0"/>
    <w:basedOn w:val="a"/>
    <w:next w:val="a"/>
    <w:link w:val="10"/>
    <w:autoRedefine/>
    <w:uiPriority w:val="99"/>
    <w:qFormat/>
    <w:rsid w:val="00031639"/>
    <w:pPr>
      <w:keepNext/>
      <w:keepLines/>
      <w:spacing w:after="0"/>
      <w:jc w:val="both"/>
      <w:outlineLvl w:val="0"/>
    </w:pPr>
    <w:rPr>
      <w:rFonts w:ascii="Times New Roman" w:eastAsia="Arial Unicode MS" w:hAnsi="Times New Roman"/>
      <w:b/>
      <w:bCs/>
      <w:color w:val="C00000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00392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0 Знак"/>
    <w:basedOn w:val="a0"/>
    <w:link w:val="1"/>
    <w:uiPriority w:val="99"/>
    <w:locked/>
    <w:rsid w:val="00031639"/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003924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21">
    <w:name w:val="Без интервала2"/>
    <w:basedOn w:val="a"/>
    <w:uiPriority w:val="99"/>
    <w:rsid w:val="005647D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47D5"/>
    <w:rPr>
      <w:rFonts w:cs="Times New Roman"/>
    </w:rPr>
  </w:style>
  <w:style w:type="paragraph" w:styleId="a5">
    <w:name w:val="footer"/>
    <w:basedOn w:val="a"/>
    <w:link w:val="a6"/>
    <w:uiPriority w:val="99"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47D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uiPriority w:val="99"/>
    <w:rsid w:val="0026176E"/>
    <w:pPr>
      <w:tabs>
        <w:tab w:val="center" w:pos="4890"/>
        <w:tab w:val="left" w:pos="8602"/>
      </w:tabs>
    </w:pPr>
    <w:rPr>
      <w:rFonts w:ascii="Times New Roman" w:eastAsia="Times New Roman" w:hAnsi="Times New Roman"/>
      <w:b/>
      <w:color w:val="0000FF"/>
      <w:sz w:val="24"/>
      <w:szCs w:val="24"/>
      <w:shd w:val="clear" w:color="auto" w:fill="FFFFFF"/>
      <w:lang w:eastAsia="en-US"/>
    </w:rPr>
  </w:style>
  <w:style w:type="paragraph" w:styleId="a9">
    <w:name w:val="List Paragraph"/>
    <w:basedOn w:val="a"/>
    <w:uiPriority w:val="99"/>
    <w:qFormat/>
    <w:rsid w:val="00271140"/>
    <w:pPr>
      <w:ind w:left="720"/>
      <w:contextualSpacing/>
    </w:pPr>
  </w:style>
  <w:style w:type="paragraph" w:styleId="aa">
    <w:name w:val="No Spacing"/>
    <w:link w:val="ab"/>
    <w:uiPriority w:val="99"/>
    <w:qFormat/>
    <w:rsid w:val="008E24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4"/>
      <w:szCs w:val="24"/>
      <w:lang w:val="en-US"/>
    </w:rPr>
  </w:style>
  <w:style w:type="character" w:styleId="ac">
    <w:name w:val="Strong"/>
    <w:basedOn w:val="a0"/>
    <w:uiPriority w:val="99"/>
    <w:qFormat/>
    <w:rsid w:val="00FA55BC"/>
    <w:rPr>
      <w:rFonts w:cs="Times New Roman"/>
      <w:b/>
      <w:bCs/>
    </w:rPr>
  </w:style>
  <w:style w:type="paragraph" w:customStyle="1" w:styleId="Standard">
    <w:name w:val="Standard"/>
    <w:uiPriority w:val="99"/>
    <w:rsid w:val="005B5CC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99"/>
    <w:rsid w:val="00E314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3">
    <w:name w:val="CharAttribute13"/>
    <w:uiPriority w:val="99"/>
    <w:rsid w:val="002A1EDA"/>
    <w:rPr>
      <w:rFonts w:ascii="Times New Roman" w:eastAsia="Arial Unicode MS"/>
      <w:b/>
      <w:sz w:val="24"/>
    </w:rPr>
  </w:style>
  <w:style w:type="character" w:customStyle="1" w:styleId="ab">
    <w:name w:val="Без интервала Знак"/>
    <w:link w:val="aa"/>
    <w:uiPriority w:val="99"/>
    <w:locked/>
    <w:rsid w:val="002A1EDA"/>
    <w:rPr>
      <w:rFonts w:ascii="Times New Roman" w:eastAsia="Arial Unicode MS" w:hAnsi="Times New Roman"/>
      <w:sz w:val="24"/>
      <w:lang w:val="en-US"/>
    </w:rPr>
  </w:style>
  <w:style w:type="character" w:styleId="ae">
    <w:name w:val="Intense Reference"/>
    <w:basedOn w:val="a0"/>
    <w:uiPriority w:val="99"/>
    <w:qFormat/>
    <w:rsid w:val="002A1EDA"/>
    <w:rPr>
      <w:b/>
      <w:smallCaps/>
      <w:color w:val="C0504D"/>
      <w:spacing w:val="5"/>
      <w:u w:val="single"/>
    </w:rPr>
  </w:style>
  <w:style w:type="paragraph" w:customStyle="1" w:styleId="ParaAttribute9">
    <w:name w:val="ParaAttribute9"/>
    <w:uiPriority w:val="99"/>
    <w:rsid w:val="002A1EDA"/>
    <w:pPr>
      <w:jc w:val="right"/>
    </w:pPr>
    <w:rPr>
      <w:rFonts w:ascii="Times New Roman" w:eastAsia="Batang" w:hAnsi="Times New Roman"/>
      <w:sz w:val="20"/>
      <w:szCs w:val="20"/>
    </w:rPr>
  </w:style>
  <w:style w:type="character" w:customStyle="1" w:styleId="CharAttribute14">
    <w:name w:val="CharAttribute14"/>
    <w:uiPriority w:val="99"/>
    <w:rsid w:val="002A1EDA"/>
    <w:rPr>
      <w:rFonts w:ascii="Times New Roman" w:eastAsia="Arial Unicode MS"/>
      <w:b/>
      <w:color w:val="C00000"/>
      <w:sz w:val="24"/>
    </w:rPr>
  </w:style>
  <w:style w:type="paragraph" w:styleId="af">
    <w:name w:val="Normal (Web)"/>
    <w:basedOn w:val="a"/>
    <w:uiPriority w:val="99"/>
    <w:semiHidden/>
    <w:rsid w:val="00307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3344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Admin</cp:lastModifiedBy>
  <cp:revision>2</cp:revision>
  <cp:lastPrinted>2020-10-27T05:12:00Z</cp:lastPrinted>
  <dcterms:created xsi:type="dcterms:W3CDTF">2021-06-09T17:59:00Z</dcterms:created>
  <dcterms:modified xsi:type="dcterms:W3CDTF">2021-06-09T17:59:00Z</dcterms:modified>
</cp:coreProperties>
</file>